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B79245"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36"/>
          <w:szCs w:val="36"/>
          <w:u w:val="single"/>
        </w:rPr>
        <w:t>Receiving and Responding to Infant/Child Death Cases</w:t>
      </w:r>
      <w:r>
        <w:rPr>
          <w:rStyle w:val="eop"/>
          <w:rFonts w:eastAsiaTheme="majorEastAsia"/>
          <w:sz w:val="36"/>
          <w:szCs w:val="36"/>
        </w:rPr>
        <w:t> </w:t>
      </w:r>
    </w:p>
    <w:p w14:paraId="67733A27"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A8AE93F"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tabchar"/>
          <w:rFonts w:ascii="Calibri" w:eastAsiaTheme="majorEastAsia" w:hAnsi="Calibri" w:cs="Calibri"/>
          <w:sz w:val="28"/>
          <w:szCs w:val="28"/>
        </w:rPr>
        <w:tab/>
      </w:r>
      <w:r>
        <w:rPr>
          <w:rStyle w:val="eop"/>
          <w:rFonts w:eastAsiaTheme="majorEastAsia"/>
          <w:sz w:val="28"/>
          <w:szCs w:val="28"/>
        </w:rPr>
        <w:t> </w:t>
      </w:r>
    </w:p>
    <w:p w14:paraId="4E22F21F"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KCCO will have a Death Investigator available 24 hours a day to respond to calls for service and scene investigation. </w:t>
      </w:r>
      <w:r>
        <w:rPr>
          <w:rStyle w:val="eop"/>
          <w:rFonts w:eastAsiaTheme="majorEastAsia"/>
        </w:rPr>
        <w:t> </w:t>
      </w:r>
    </w:p>
    <w:p w14:paraId="2DAF801B"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0D2546A"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5FFD40B8"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1A8C75C"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The investigator that takes the call must attempt to gather information as to the circumstances of the call prior to leaving for the scene </w:t>
      </w:r>
      <w:proofErr w:type="gramStart"/>
      <w:r>
        <w:rPr>
          <w:rStyle w:val="normaltextrun"/>
          <w:rFonts w:eastAsiaTheme="majorEastAsia"/>
        </w:rPr>
        <w:t>in order to</w:t>
      </w:r>
      <w:proofErr w:type="gramEnd"/>
      <w:r>
        <w:rPr>
          <w:rStyle w:val="normaltextrun"/>
          <w:rFonts w:eastAsiaTheme="majorEastAsia"/>
        </w:rPr>
        <w:t xml:space="preserve"> notify the supervisor on duty/call. The supervisor will determine if notification shall be made to the Coroner or Chief Deputy Coroner. </w:t>
      </w:r>
      <w:r>
        <w:rPr>
          <w:rStyle w:val="eop"/>
          <w:rFonts w:eastAsiaTheme="majorEastAsia"/>
        </w:rPr>
        <w:t> </w:t>
      </w:r>
    </w:p>
    <w:p w14:paraId="12F4D936"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63D965A"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Child Death protocols apply to all deaths of persons from 12 months of age to 18.</w:t>
      </w:r>
      <w:r>
        <w:rPr>
          <w:rStyle w:val="eop"/>
          <w:rFonts w:eastAsiaTheme="majorEastAsia"/>
        </w:rPr>
        <w:t> </w:t>
      </w:r>
    </w:p>
    <w:p w14:paraId="13BDDB35"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58F31EE"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Infant protocols apply to all deaths of an infant, birth to 12 months, </w:t>
      </w:r>
      <w:r>
        <w:rPr>
          <w:rStyle w:val="eop"/>
          <w:rFonts w:eastAsiaTheme="majorEastAsia"/>
        </w:rPr>
        <w:t> </w:t>
      </w:r>
    </w:p>
    <w:p w14:paraId="117B61B6"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5604C79"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sz w:val="28"/>
          <w:szCs w:val="28"/>
        </w:rPr>
        <w:t>Child Death Cases</w:t>
      </w:r>
      <w:r>
        <w:rPr>
          <w:rStyle w:val="eop"/>
          <w:rFonts w:eastAsiaTheme="majorEastAsia"/>
          <w:sz w:val="28"/>
          <w:szCs w:val="28"/>
        </w:rPr>
        <w:t> </w:t>
      </w:r>
    </w:p>
    <w:p w14:paraId="1A629121"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2666A4A"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KCCO will have a Death Investigator available 24 hours a day to respond to calls for service and scene investigation. </w:t>
      </w:r>
      <w:r>
        <w:rPr>
          <w:rStyle w:val="eop"/>
          <w:rFonts w:eastAsiaTheme="majorEastAsia"/>
        </w:rPr>
        <w:t> </w:t>
      </w:r>
    </w:p>
    <w:p w14:paraId="3E0887C7"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84DB089"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The Investigator that takes the call must attempt to gather information as to the circumstances of the call prior to leaving for the scene </w:t>
      </w:r>
      <w:proofErr w:type="gramStart"/>
      <w:r>
        <w:rPr>
          <w:rStyle w:val="normaltextrun"/>
          <w:rFonts w:eastAsiaTheme="majorEastAsia"/>
        </w:rPr>
        <w:t>in order to</w:t>
      </w:r>
      <w:proofErr w:type="gramEnd"/>
      <w:r>
        <w:rPr>
          <w:rStyle w:val="normaltextrun"/>
          <w:rFonts w:eastAsiaTheme="majorEastAsia"/>
        </w:rPr>
        <w:t xml:space="preserve"> notify the supervisor on duty/call. The supervisor will determine if notification shall be made to the Coroner or Chief Deputy Coroner. </w:t>
      </w:r>
      <w:r>
        <w:rPr>
          <w:rStyle w:val="eop"/>
          <w:rFonts w:eastAsiaTheme="majorEastAsia"/>
        </w:rPr>
        <w:t> </w:t>
      </w:r>
    </w:p>
    <w:p w14:paraId="077A7068"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F370A30"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investigative staff will contact the appropriate agencies to complete the follow-up investigation.</w:t>
      </w:r>
      <w:r>
        <w:rPr>
          <w:rStyle w:val="eop"/>
          <w:rFonts w:eastAsiaTheme="majorEastAsia"/>
        </w:rPr>
        <w:t> </w:t>
      </w:r>
    </w:p>
    <w:p w14:paraId="7D8ECD6B"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A6B76FB"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All potential Physician Sign out’s (NJR) cases for decedents who are under the age of 18 must be reviewed and approved by the Coroner and Forensic Pathologist. </w:t>
      </w:r>
      <w:r>
        <w:rPr>
          <w:rStyle w:val="eop"/>
          <w:rFonts w:eastAsiaTheme="majorEastAsia"/>
        </w:rPr>
        <w:t> </w:t>
      </w:r>
    </w:p>
    <w:p w14:paraId="37C077CA"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DC05CD8"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All appropriate agencies will be notified of the death for any follow up investigation that may be required (DFS, Child Health and Welfare etc.)</w:t>
      </w:r>
      <w:r>
        <w:rPr>
          <w:rStyle w:val="eop"/>
          <w:rFonts w:eastAsiaTheme="majorEastAsia"/>
        </w:rPr>
        <w:t> </w:t>
      </w:r>
    </w:p>
    <w:p w14:paraId="07B6A9DB"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59EF2E1"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Coroner or Chief Deputy must be notified prior to declining jurisdiction on any case of a child under the age of 18. The only exception is a fetus (see stillbirth guidelines).</w:t>
      </w:r>
      <w:r>
        <w:rPr>
          <w:rStyle w:val="eop"/>
          <w:rFonts w:eastAsiaTheme="majorEastAsia"/>
        </w:rPr>
        <w:t> </w:t>
      </w:r>
    </w:p>
    <w:p w14:paraId="3DD85DAE"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08EC20A"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If it is determined that there is nothing suspicious about the death of the child, the MDI may allow the family to hold or touch the decedent. If there is ANY suspicion of foul play, abuse, neglect, or the cause of death is in question the MDI will not allow anyone </w:t>
      </w:r>
      <w:proofErr w:type="gramStart"/>
      <w:r>
        <w:rPr>
          <w:rStyle w:val="normaltextrun"/>
          <w:rFonts w:eastAsiaTheme="majorEastAsia"/>
        </w:rPr>
        <w:lastRenderedPageBreak/>
        <w:t>to</w:t>
      </w:r>
      <w:proofErr w:type="gramEnd"/>
      <w:r>
        <w:rPr>
          <w:rStyle w:val="normaltextrun"/>
          <w:rFonts w:eastAsiaTheme="majorEastAsia"/>
        </w:rPr>
        <w:t xml:space="preserve"> touch or otherwise hold the body, the body is evidence in a potential criminal case and should be treated as such.</w:t>
      </w:r>
      <w:r>
        <w:rPr>
          <w:rStyle w:val="eop"/>
          <w:rFonts w:eastAsiaTheme="majorEastAsia"/>
        </w:rPr>
        <w:t> </w:t>
      </w:r>
    </w:p>
    <w:p w14:paraId="6FB6CDB3"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2FE4496"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F9A125E"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54BFA538"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sz w:val="28"/>
          <w:szCs w:val="28"/>
        </w:rPr>
        <w:t>Infant Cases</w:t>
      </w:r>
      <w:r>
        <w:rPr>
          <w:rStyle w:val="eop"/>
          <w:rFonts w:eastAsiaTheme="majorEastAsia"/>
          <w:sz w:val="28"/>
          <w:szCs w:val="28"/>
        </w:rPr>
        <w:t> </w:t>
      </w:r>
    </w:p>
    <w:p w14:paraId="573245F6"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On all infant cases, the SUDI forms must be completed on scene. </w:t>
      </w:r>
      <w:r>
        <w:rPr>
          <w:rStyle w:val="eop"/>
          <w:rFonts w:eastAsiaTheme="majorEastAsia"/>
        </w:rPr>
        <w:t> </w:t>
      </w:r>
    </w:p>
    <w:p w14:paraId="3EB2C86E"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BC00A89"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Photographs of the decedent, formula, and bedding must be taken.</w:t>
      </w:r>
      <w:r>
        <w:rPr>
          <w:rStyle w:val="eop"/>
          <w:rFonts w:eastAsiaTheme="majorEastAsia"/>
        </w:rPr>
        <w:t> </w:t>
      </w:r>
    </w:p>
    <w:p w14:paraId="41611D29"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5A87D3E"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Coroner or Chief Deputy must be notified prior to declining jurisdiction on any case of a child under the age of 18. The only exception is a fetus (see stillbirth guidelines).</w:t>
      </w:r>
      <w:r>
        <w:rPr>
          <w:rStyle w:val="eop"/>
          <w:rFonts w:eastAsiaTheme="majorEastAsia"/>
        </w:rPr>
        <w:t> </w:t>
      </w:r>
    </w:p>
    <w:p w14:paraId="6BD99B12"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61F02CB"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If it is determined that there is nothing suspicious about the death of the child, the MDI may allow the family to hold or touch the decedent. If there is ANY suspicion of foul play, abuse, neglect, or the cause of death is in question the MDI will not allow anyone to touch or otherwise hold the body, the body is evidence in a potential criminal case and should be treated as such.</w:t>
      </w:r>
      <w:r>
        <w:rPr>
          <w:rStyle w:val="eop"/>
          <w:rFonts w:eastAsiaTheme="majorEastAsia"/>
        </w:rPr>
        <w:t> </w:t>
      </w:r>
    </w:p>
    <w:p w14:paraId="3EBAE5F6"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314DB65"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Doll reenactments must be completed on all infant cases if possible (within 24 hours of death). Reenactments must be photographed and/or videotaped. (See Doll reenactment policy).</w:t>
      </w:r>
      <w:r>
        <w:rPr>
          <w:rStyle w:val="eop"/>
          <w:rFonts w:eastAsiaTheme="majorEastAsia"/>
        </w:rPr>
        <w:t> </w:t>
      </w:r>
    </w:p>
    <w:p w14:paraId="7231810A"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7030442E"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06B49A1E"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sz w:val="28"/>
          <w:szCs w:val="28"/>
        </w:rPr>
        <w:t>Stillbirth Cases</w:t>
      </w:r>
      <w:r>
        <w:rPr>
          <w:rStyle w:val="eop"/>
          <w:rFonts w:eastAsiaTheme="majorEastAsia"/>
          <w:sz w:val="28"/>
          <w:szCs w:val="28"/>
        </w:rPr>
        <w:t> </w:t>
      </w:r>
    </w:p>
    <w:p w14:paraId="598918AF"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In most instances, stillbirth notification by phone from the nurse is sufficient. Please request H&amp;P, Still Birth Certificate, Face and Drug Screen (If completed) prior to releasing the fetus. The following information must be completed and in the narrative;</w:t>
      </w:r>
      <w:r>
        <w:rPr>
          <w:rStyle w:val="eop"/>
          <w:rFonts w:eastAsiaTheme="majorEastAsia"/>
        </w:rPr>
        <w:t> </w:t>
      </w:r>
    </w:p>
    <w:p w14:paraId="7B84DCB8" w14:textId="77777777" w:rsidR="00C057F9" w:rsidRDefault="00C057F9" w:rsidP="00194BDF">
      <w:pPr>
        <w:pStyle w:val="paragraph"/>
        <w:numPr>
          <w:ilvl w:val="0"/>
          <w:numId w:val="1"/>
        </w:numPr>
        <w:spacing w:before="0" w:beforeAutospacing="0" w:after="0" w:afterAutospacing="0"/>
        <w:ind w:left="1080" w:firstLine="0"/>
        <w:textAlignment w:val="baseline"/>
      </w:pPr>
      <w:r>
        <w:rPr>
          <w:rStyle w:val="normaltextrun"/>
          <w:rFonts w:eastAsiaTheme="majorEastAsia"/>
        </w:rPr>
        <w:t>Was the stillbirth natural?</w:t>
      </w:r>
      <w:r>
        <w:rPr>
          <w:rStyle w:val="eop"/>
          <w:rFonts w:eastAsiaTheme="majorEastAsia"/>
        </w:rPr>
        <w:t> </w:t>
      </w:r>
    </w:p>
    <w:p w14:paraId="3314754E" w14:textId="77777777" w:rsidR="00C057F9" w:rsidRDefault="00C057F9" w:rsidP="00194BDF">
      <w:pPr>
        <w:pStyle w:val="paragraph"/>
        <w:numPr>
          <w:ilvl w:val="0"/>
          <w:numId w:val="2"/>
        </w:numPr>
        <w:spacing w:before="0" w:beforeAutospacing="0" w:after="0" w:afterAutospacing="0"/>
        <w:ind w:left="1080" w:firstLine="0"/>
        <w:textAlignment w:val="baseline"/>
      </w:pPr>
      <w:r>
        <w:rPr>
          <w:rStyle w:val="normaltextrun"/>
          <w:rFonts w:eastAsiaTheme="majorEastAsia"/>
        </w:rPr>
        <w:t>Who is the physician signing the stillbirth certificate and how will he/she be signing the stillbirth certificate?</w:t>
      </w:r>
      <w:r>
        <w:rPr>
          <w:rStyle w:val="eop"/>
          <w:rFonts w:eastAsiaTheme="majorEastAsia"/>
        </w:rPr>
        <w:t> </w:t>
      </w:r>
    </w:p>
    <w:p w14:paraId="32E511EB" w14:textId="77777777" w:rsidR="00C057F9" w:rsidRDefault="00C057F9" w:rsidP="00194BDF">
      <w:pPr>
        <w:pStyle w:val="paragraph"/>
        <w:numPr>
          <w:ilvl w:val="0"/>
          <w:numId w:val="3"/>
        </w:numPr>
        <w:spacing w:before="0" w:beforeAutospacing="0" w:after="0" w:afterAutospacing="0"/>
        <w:ind w:left="1080" w:firstLine="0"/>
        <w:textAlignment w:val="baseline"/>
      </w:pPr>
      <w:r>
        <w:rPr>
          <w:rStyle w:val="normaltextrun"/>
          <w:rFonts w:eastAsiaTheme="majorEastAsia"/>
        </w:rPr>
        <w:t>Was maternal mother in a motor vehicle accident or accident of any type in the last two weeks that could have caused the delivery (to include falls)?</w:t>
      </w:r>
      <w:r>
        <w:rPr>
          <w:rStyle w:val="eop"/>
          <w:rFonts w:eastAsiaTheme="majorEastAsia"/>
        </w:rPr>
        <w:t> </w:t>
      </w:r>
    </w:p>
    <w:p w14:paraId="18ED4362" w14:textId="77777777" w:rsidR="00C057F9" w:rsidRDefault="00C057F9" w:rsidP="00194BDF">
      <w:pPr>
        <w:pStyle w:val="paragraph"/>
        <w:numPr>
          <w:ilvl w:val="0"/>
          <w:numId w:val="4"/>
        </w:numPr>
        <w:spacing w:before="0" w:beforeAutospacing="0" w:after="0" w:afterAutospacing="0"/>
        <w:ind w:left="1080" w:firstLine="0"/>
        <w:textAlignment w:val="baseline"/>
      </w:pPr>
      <w:r>
        <w:rPr>
          <w:rStyle w:val="normaltextrun"/>
          <w:rFonts w:eastAsiaTheme="majorEastAsia"/>
        </w:rPr>
        <w:t>Was the maternal mother subjected to any physical trauma in the last 2 weeks?</w:t>
      </w:r>
      <w:r>
        <w:rPr>
          <w:rStyle w:val="eop"/>
          <w:rFonts w:eastAsiaTheme="majorEastAsia"/>
        </w:rPr>
        <w:t> </w:t>
      </w:r>
    </w:p>
    <w:p w14:paraId="613EC65D" w14:textId="77777777" w:rsidR="00C057F9" w:rsidRDefault="00C057F9" w:rsidP="00194BDF">
      <w:pPr>
        <w:pStyle w:val="paragraph"/>
        <w:numPr>
          <w:ilvl w:val="0"/>
          <w:numId w:val="5"/>
        </w:numPr>
        <w:spacing w:before="0" w:beforeAutospacing="0" w:after="0" w:afterAutospacing="0"/>
        <w:ind w:left="1080" w:firstLine="0"/>
        <w:textAlignment w:val="baseline"/>
      </w:pPr>
      <w:r>
        <w:rPr>
          <w:rStyle w:val="normaltextrun"/>
          <w:rFonts w:eastAsiaTheme="majorEastAsia"/>
        </w:rPr>
        <w:t>Was the maternal mother a victim of a recent domestic violence incident that could have caused delivery? </w:t>
      </w:r>
      <w:r>
        <w:rPr>
          <w:rStyle w:val="eop"/>
          <w:rFonts w:eastAsiaTheme="majorEastAsia"/>
        </w:rPr>
        <w:t> </w:t>
      </w:r>
    </w:p>
    <w:p w14:paraId="404CCDBA"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6- Did the mother test positive for any drugs or alcohol?</w:t>
      </w:r>
      <w:r>
        <w:rPr>
          <w:rStyle w:val="eop"/>
          <w:rFonts w:eastAsiaTheme="majorEastAsia"/>
        </w:rPr>
        <w:t> </w:t>
      </w:r>
    </w:p>
    <w:p w14:paraId="5D7D40A5"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925DF3F"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If within the investigation it is found that the mother was positive for drugs, or was involved in any trauma/accident, the Investigator will then go and photograph the fetus and transport fetus and placenta to the Coroner’s Office for autopsy. </w:t>
      </w:r>
      <w:r>
        <w:rPr>
          <w:rStyle w:val="eop"/>
          <w:rFonts w:eastAsiaTheme="majorEastAsia"/>
        </w:rPr>
        <w:t> </w:t>
      </w:r>
    </w:p>
    <w:p w14:paraId="2CF23D8B"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42FC62D"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7D28D88"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40"/>
          <w:szCs w:val="40"/>
        </w:rPr>
        <w:t> </w:t>
      </w:r>
    </w:p>
    <w:p w14:paraId="038C6470" w14:textId="77777777" w:rsidR="00C057F9" w:rsidRDefault="00C057F9" w:rsidP="00C057F9">
      <w:pPr>
        <w:pStyle w:val="paragraph"/>
        <w:spacing w:before="0" w:beforeAutospacing="0" w:after="0" w:afterAutospacing="0"/>
        <w:ind w:left="1440" w:right="900" w:firstLine="720"/>
        <w:textAlignment w:val="baseline"/>
        <w:rPr>
          <w:rFonts w:ascii="Segoe UI" w:hAnsi="Segoe UI" w:cs="Segoe UI"/>
          <w:sz w:val="18"/>
          <w:szCs w:val="18"/>
        </w:rPr>
      </w:pPr>
      <w:r>
        <w:rPr>
          <w:rStyle w:val="eop"/>
          <w:rFonts w:eastAsiaTheme="majorEastAsia"/>
          <w:sz w:val="36"/>
          <w:szCs w:val="36"/>
        </w:rPr>
        <w:lastRenderedPageBreak/>
        <w:t> </w:t>
      </w:r>
    </w:p>
    <w:p w14:paraId="3BF5E1D9" w14:textId="77777777" w:rsidR="00C057F9" w:rsidRDefault="00C057F9" w:rsidP="00C057F9">
      <w:pPr>
        <w:pStyle w:val="paragraph"/>
        <w:spacing w:before="0" w:beforeAutospacing="0" w:after="0" w:afterAutospacing="0"/>
        <w:ind w:left="1440" w:right="900" w:firstLine="720"/>
        <w:textAlignment w:val="baseline"/>
        <w:rPr>
          <w:rFonts w:ascii="Segoe UI" w:hAnsi="Segoe UI" w:cs="Segoe UI"/>
          <w:sz w:val="18"/>
          <w:szCs w:val="18"/>
        </w:rPr>
      </w:pPr>
      <w:r>
        <w:rPr>
          <w:rStyle w:val="eop"/>
          <w:rFonts w:eastAsiaTheme="majorEastAsia"/>
          <w:sz w:val="36"/>
          <w:szCs w:val="36"/>
        </w:rPr>
        <w:t> </w:t>
      </w:r>
    </w:p>
    <w:p w14:paraId="62E60E68" w14:textId="77777777" w:rsidR="00C057F9" w:rsidRDefault="00C057F9" w:rsidP="00C057F9">
      <w:pPr>
        <w:pStyle w:val="paragraph"/>
        <w:spacing w:before="0" w:beforeAutospacing="0" w:after="0" w:afterAutospacing="0"/>
        <w:ind w:left="1440" w:right="900" w:firstLine="720"/>
        <w:textAlignment w:val="baseline"/>
        <w:rPr>
          <w:rFonts w:ascii="Segoe UI" w:hAnsi="Segoe UI" w:cs="Segoe UI"/>
          <w:sz w:val="18"/>
          <w:szCs w:val="18"/>
        </w:rPr>
      </w:pPr>
      <w:r>
        <w:rPr>
          <w:rStyle w:val="eop"/>
          <w:rFonts w:eastAsiaTheme="majorEastAsia"/>
          <w:sz w:val="36"/>
          <w:szCs w:val="36"/>
        </w:rPr>
        <w:t> </w:t>
      </w:r>
    </w:p>
    <w:p w14:paraId="2EC39E0C" w14:textId="77777777" w:rsidR="00C057F9" w:rsidRDefault="00C057F9" w:rsidP="00C057F9">
      <w:pPr>
        <w:pStyle w:val="paragraph"/>
        <w:spacing w:before="0" w:beforeAutospacing="0" w:after="0" w:afterAutospacing="0"/>
        <w:ind w:left="1440" w:right="900" w:firstLine="720"/>
        <w:textAlignment w:val="baseline"/>
        <w:rPr>
          <w:rFonts w:ascii="Segoe UI" w:hAnsi="Segoe UI" w:cs="Segoe UI"/>
          <w:sz w:val="18"/>
          <w:szCs w:val="18"/>
        </w:rPr>
      </w:pPr>
      <w:r>
        <w:rPr>
          <w:rStyle w:val="eop"/>
          <w:rFonts w:eastAsiaTheme="majorEastAsia"/>
          <w:sz w:val="36"/>
          <w:szCs w:val="36"/>
        </w:rPr>
        <w:t> </w:t>
      </w:r>
    </w:p>
    <w:p w14:paraId="21930C47" w14:textId="77777777" w:rsidR="00C057F9" w:rsidRDefault="00C057F9" w:rsidP="00C057F9">
      <w:pPr>
        <w:pStyle w:val="paragraph"/>
        <w:spacing w:before="0" w:beforeAutospacing="0" w:after="0" w:afterAutospacing="0"/>
        <w:ind w:left="1440" w:right="900" w:firstLine="720"/>
        <w:textAlignment w:val="baseline"/>
        <w:rPr>
          <w:rFonts w:ascii="Segoe UI" w:hAnsi="Segoe UI" w:cs="Segoe UI"/>
          <w:sz w:val="18"/>
          <w:szCs w:val="18"/>
        </w:rPr>
      </w:pPr>
      <w:r>
        <w:rPr>
          <w:rStyle w:val="normaltextrun"/>
          <w:rFonts w:eastAsiaTheme="majorEastAsia"/>
          <w:b/>
          <w:bCs/>
          <w:sz w:val="36"/>
          <w:szCs w:val="36"/>
          <w:u w:val="single"/>
        </w:rPr>
        <w:t>Baby Infant/Baby Personal Bedding</w:t>
      </w:r>
      <w:r>
        <w:rPr>
          <w:rStyle w:val="eop"/>
          <w:rFonts w:eastAsiaTheme="majorEastAsia"/>
          <w:sz w:val="36"/>
          <w:szCs w:val="36"/>
        </w:rPr>
        <w:t> </w:t>
      </w:r>
    </w:p>
    <w:p w14:paraId="214AB212"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40"/>
          <w:szCs w:val="40"/>
        </w:rPr>
        <w:t> </w:t>
      </w:r>
    </w:p>
    <w:p w14:paraId="499E31CF"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54E9A0CC"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All evidence shall be collected by the law enforcement agency handling the case. If evidence is requested by our Forensic Pathologist, the evidence shall be brought to the SME for the Forensic Pathologist to inspect and compare for autopsy.</w:t>
      </w:r>
      <w:r>
        <w:rPr>
          <w:rStyle w:val="eop"/>
          <w:rFonts w:eastAsiaTheme="majorEastAsia"/>
        </w:rPr>
        <w:t> </w:t>
      </w:r>
    </w:p>
    <w:p w14:paraId="21CAA0B5"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583F71F"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62AC6961"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B5397AA" w14:textId="77777777" w:rsidR="00C057F9" w:rsidRDefault="00C057F9" w:rsidP="00194BDF">
      <w:pPr>
        <w:pStyle w:val="paragraph"/>
        <w:numPr>
          <w:ilvl w:val="0"/>
          <w:numId w:val="6"/>
        </w:numPr>
        <w:spacing w:before="0" w:beforeAutospacing="0" w:after="0" w:afterAutospacing="0"/>
        <w:ind w:left="1080" w:firstLine="0"/>
        <w:textAlignment w:val="baseline"/>
      </w:pPr>
      <w:r>
        <w:rPr>
          <w:rStyle w:val="normaltextrun"/>
          <w:rFonts w:eastAsiaTheme="majorEastAsia"/>
        </w:rPr>
        <w:t xml:space="preserve">When investigating the death of a child six years of age or under, and based on the circumstances, items of evidentiary value will be collected by the law enforcement agency investigating the case and </w:t>
      </w:r>
      <w:proofErr w:type="gramStart"/>
      <w:r>
        <w:rPr>
          <w:rStyle w:val="normaltextrun"/>
          <w:rFonts w:eastAsiaTheme="majorEastAsia"/>
        </w:rPr>
        <w:t>entered into</w:t>
      </w:r>
      <w:proofErr w:type="gramEnd"/>
      <w:r>
        <w:rPr>
          <w:rStyle w:val="normaltextrun"/>
          <w:rFonts w:eastAsiaTheme="majorEastAsia"/>
        </w:rPr>
        <w:t xml:space="preserve"> evidence.</w:t>
      </w:r>
      <w:r>
        <w:rPr>
          <w:rStyle w:val="eop"/>
          <w:rFonts w:eastAsiaTheme="majorEastAsia"/>
        </w:rPr>
        <w:t> </w:t>
      </w:r>
    </w:p>
    <w:p w14:paraId="20EE1E0A" w14:textId="77777777" w:rsidR="00C057F9" w:rsidRDefault="00C057F9" w:rsidP="00194BDF">
      <w:pPr>
        <w:pStyle w:val="paragraph"/>
        <w:numPr>
          <w:ilvl w:val="0"/>
          <w:numId w:val="7"/>
        </w:numPr>
        <w:spacing w:before="0" w:beforeAutospacing="0" w:after="0" w:afterAutospacing="0"/>
        <w:ind w:left="1080" w:firstLine="0"/>
        <w:textAlignment w:val="baseline"/>
      </w:pPr>
      <w:r>
        <w:rPr>
          <w:rStyle w:val="normaltextrun"/>
          <w:rFonts w:eastAsiaTheme="majorEastAsia"/>
        </w:rPr>
        <w:t>If law enforcement does not collect items that are of evidentiary value, the investigator may collect these items and log them into evidence at the SME.</w:t>
      </w:r>
      <w:r>
        <w:rPr>
          <w:rStyle w:val="eop"/>
          <w:rFonts w:eastAsiaTheme="majorEastAsia"/>
        </w:rPr>
        <w:t> </w:t>
      </w:r>
    </w:p>
    <w:p w14:paraId="6A0331D5" w14:textId="77777777" w:rsidR="00C057F9" w:rsidRDefault="00C057F9" w:rsidP="00194BDF">
      <w:pPr>
        <w:pStyle w:val="paragraph"/>
        <w:numPr>
          <w:ilvl w:val="0"/>
          <w:numId w:val="8"/>
        </w:numPr>
        <w:spacing w:before="0" w:beforeAutospacing="0" w:after="0" w:afterAutospacing="0"/>
        <w:ind w:left="1080" w:firstLine="0"/>
        <w:textAlignment w:val="baseline"/>
      </w:pPr>
      <w:r>
        <w:rPr>
          <w:rStyle w:val="normaltextrun"/>
          <w:rFonts w:eastAsiaTheme="majorEastAsia"/>
        </w:rPr>
        <w:t>The items will be packaged and stored properly and stored in an evidence locker in the morgue. This locker will be secured by the investigator and only opened by forensic staff.</w:t>
      </w:r>
      <w:r>
        <w:rPr>
          <w:rStyle w:val="eop"/>
          <w:rFonts w:eastAsiaTheme="majorEastAsia"/>
        </w:rPr>
        <w:t> </w:t>
      </w:r>
    </w:p>
    <w:p w14:paraId="179BAE2B" w14:textId="77777777" w:rsidR="00C057F9" w:rsidRDefault="00C057F9" w:rsidP="00194BDF">
      <w:pPr>
        <w:pStyle w:val="paragraph"/>
        <w:numPr>
          <w:ilvl w:val="0"/>
          <w:numId w:val="9"/>
        </w:numPr>
        <w:spacing w:before="0" w:beforeAutospacing="0" w:after="0" w:afterAutospacing="0"/>
        <w:ind w:left="1080" w:firstLine="0"/>
        <w:textAlignment w:val="baseline"/>
      </w:pPr>
      <w:r>
        <w:rPr>
          <w:rStyle w:val="normaltextrun"/>
          <w:rFonts w:eastAsiaTheme="majorEastAsia"/>
        </w:rPr>
        <w:t>After the autopsy/inspection is complete, any personal items that are not kept as evidence will be returned to the family or go with the decedent to the funeral home.</w:t>
      </w:r>
      <w:r>
        <w:rPr>
          <w:rStyle w:val="eop"/>
          <w:rFonts w:eastAsiaTheme="majorEastAsia"/>
        </w:rPr>
        <w:t> </w:t>
      </w:r>
    </w:p>
    <w:p w14:paraId="4A756FC7" w14:textId="77777777" w:rsidR="00C057F9" w:rsidRDefault="00C057F9" w:rsidP="00194BDF">
      <w:pPr>
        <w:pStyle w:val="paragraph"/>
        <w:numPr>
          <w:ilvl w:val="0"/>
          <w:numId w:val="10"/>
        </w:numPr>
        <w:spacing w:before="0" w:beforeAutospacing="0" w:after="0" w:afterAutospacing="0"/>
        <w:ind w:left="1080" w:firstLine="0"/>
        <w:textAlignment w:val="baseline"/>
      </w:pPr>
      <w:r>
        <w:rPr>
          <w:rStyle w:val="normaltextrun"/>
          <w:rFonts w:eastAsiaTheme="majorEastAsia"/>
        </w:rPr>
        <w:t>If for any reason personal items found at the autopsy/inspection that have not been collected as evidence are requested by the Forensic Pathologist and/or Law Enforcement, those items will be given to law enforcement to be entered into evidence. If during autopsy/</w:t>
      </w:r>
      <w:proofErr w:type="gramStart"/>
      <w:r>
        <w:rPr>
          <w:rStyle w:val="normaltextrun"/>
          <w:rFonts w:eastAsiaTheme="majorEastAsia"/>
        </w:rPr>
        <w:t>examination if</w:t>
      </w:r>
      <w:proofErr w:type="gramEnd"/>
      <w:r>
        <w:rPr>
          <w:rStyle w:val="normaltextrun"/>
          <w:rFonts w:eastAsiaTheme="majorEastAsia"/>
        </w:rPr>
        <w:t xml:space="preserve"> the Forensic Pathologist requests to see the items, law enforcement will bring the items to the SME for examination by the Forensic Pathologist.</w:t>
      </w:r>
      <w:r>
        <w:rPr>
          <w:rStyle w:val="eop"/>
          <w:rFonts w:eastAsiaTheme="majorEastAsia"/>
        </w:rPr>
        <w:t> </w:t>
      </w:r>
    </w:p>
    <w:p w14:paraId="164DFC10" w14:textId="77777777" w:rsidR="00C057F9" w:rsidRDefault="00C057F9" w:rsidP="00194BDF">
      <w:pPr>
        <w:pStyle w:val="paragraph"/>
        <w:numPr>
          <w:ilvl w:val="0"/>
          <w:numId w:val="11"/>
        </w:numPr>
        <w:spacing w:before="0" w:beforeAutospacing="0" w:after="0" w:afterAutospacing="0"/>
        <w:ind w:left="1080" w:firstLine="0"/>
        <w:textAlignment w:val="baseline"/>
      </w:pPr>
      <w:r>
        <w:rPr>
          <w:rStyle w:val="normaltextrun"/>
          <w:rFonts w:eastAsiaTheme="majorEastAsia"/>
        </w:rPr>
        <w:t>Once the items have been examined by the Forensic Pathologist, the items will be given back to law enforcement to be returned to their evidence storage.</w:t>
      </w:r>
      <w:r>
        <w:rPr>
          <w:rStyle w:val="eop"/>
          <w:rFonts w:eastAsiaTheme="majorEastAsia"/>
        </w:rPr>
        <w:t> </w:t>
      </w:r>
    </w:p>
    <w:p w14:paraId="48CBB253" w14:textId="77777777" w:rsidR="00C057F9" w:rsidRDefault="00C057F9" w:rsidP="00C057F9">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4985030D" w14:textId="77777777" w:rsidR="00C057F9" w:rsidRDefault="00C057F9" w:rsidP="00C057F9">
      <w:pPr>
        <w:pStyle w:val="paragraph"/>
        <w:spacing w:before="0" w:beforeAutospacing="0" w:after="0" w:afterAutospacing="0"/>
        <w:ind w:left="720" w:right="900" w:firstLine="720"/>
        <w:textAlignment w:val="baseline"/>
        <w:rPr>
          <w:rFonts w:ascii="Segoe UI" w:hAnsi="Segoe UI" w:cs="Segoe UI"/>
          <w:sz w:val="18"/>
          <w:szCs w:val="18"/>
        </w:rPr>
      </w:pPr>
      <w:r>
        <w:rPr>
          <w:rStyle w:val="eop"/>
          <w:rFonts w:eastAsiaTheme="majorEastAsia"/>
          <w:sz w:val="40"/>
          <w:szCs w:val="40"/>
        </w:rPr>
        <w:t> </w:t>
      </w:r>
    </w:p>
    <w:p w14:paraId="0ED2EEF4"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4D25C954" w14:textId="77777777" w:rsidR="00C057F9" w:rsidRDefault="00C057F9" w:rsidP="00C057F9">
      <w:pPr>
        <w:pStyle w:val="paragraph"/>
        <w:spacing w:before="0" w:beforeAutospacing="0" w:after="0" w:afterAutospacing="0"/>
        <w:ind w:right="900"/>
        <w:jc w:val="center"/>
        <w:textAlignment w:val="baseline"/>
        <w:rPr>
          <w:rFonts w:ascii="Segoe UI" w:hAnsi="Segoe UI" w:cs="Segoe UI"/>
          <w:sz w:val="18"/>
          <w:szCs w:val="18"/>
        </w:rPr>
      </w:pPr>
      <w:r>
        <w:rPr>
          <w:rStyle w:val="eop"/>
          <w:rFonts w:eastAsiaTheme="majorEastAsia"/>
          <w:sz w:val="36"/>
          <w:szCs w:val="36"/>
        </w:rPr>
        <w:t> </w:t>
      </w:r>
    </w:p>
    <w:p w14:paraId="3DA96851" w14:textId="77777777" w:rsidR="00C057F9" w:rsidRDefault="00C057F9" w:rsidP="00C057F9">
      <w:pPr>
        <w:pStyle w:val="paragraph"/>
        <w:spacing w:before="0" w:beforeAutospacing="0" w:after="0" w:afterAutospacing="0"/>
        <w:ind w:right="900"/>
        <w:jc w:val="center"/>
        <w:textAlignment w:val="baseline"/>
        <w:rPr>
          <w:rFonts w:ascii="Segoe UI" w:hAnsi="Segoe UI" w:cs="Segoe UI"/>
          <w:sz w:val="18"/>
          <w:szCs w:val="18"/>
        </w:rPr>
      </w:pPr>
      <w:r>
        <w:rPr>
          <w:rStyle w:val="eop"/>
          <w:rFonts w:eastAsiaTheme="majorEastAsia"/>
          <w:sz w:val="36"/>
          <w:szCs w:val="36"/>
        </w:rPr>
        <w:t> </w:t>
      </w:r>
    </w:p>
    <w:p w14:paraId="2713CC3C" w14:textId="77777777" w:rsidR="00C057F9" w:rsidRDefault="00C057F9" w:rsidP="00C057F9">
      <w:pPr>
        <w:pStyle w:val="paragraph"/>
        <w:spacing w:before="0" w:beforeAutospacing="0" w:after="0" w:afterAutospacing="0"/>
        <w:ind w:right="900"/>
        <w:jc w:val="center"/>
        <w:textAlignment w:val="baseline"/>
        <w:rPr>
          <w:rFonts w:ascii="Segoe UI" w:hAnsi="Segoe UI" w:cs="Segoe UI"/>
          <w:sz w:val="18"/>
          <w:szCs w:val="18"/>
        </w:rPr>
      </w:pPr>
      <w:r>
        <w:rPr>
          <w:rStyle w:val="eop"/>
          <w:rFonts w:eastAsiaTheme="majorEastAsia"/>
          <w:sz w:val="36"/>
          <w:szCs w:val="36"/>
        </w:rPr>
        <w:t> </w:t>
      </w:r>
    </w:p>
    <w:p w14:paraId="3D8EE759" w14:textId="77777777" w:rsidR="00C057F9" w:rsidRDefault="00C057F9" w:rsidP="00C057F9">
      <w:pPr>
        <w:pStyle w:val="paragraph"/>
        <w:spacing w:before="0" w:beforeAutospacing="0" w:after="0" w:afterAutospacing="0"/>
        <w:ind w:right="900"/>
        <w:jc w:val="center"/>
        <w:textAlignment w:val="baseline"/>
        <w:rPr>
          <w:rFonts w:ascii="Segoe UI" w:hAnsi="Segoe UI" w:cs="Segoe UI"/>
          <w:sz w:val="18"/>
          <w:szCs w:val="18"/>
        </w:rPr>
      </w:pPr>
      <w:r>
        <w:rPr>
          <w:rStyle w:val="eop"/>
          <w:rFonts w:eastAsiaTheme="majorEastAsia"/>
          <w:sz w:val="36"/>
          <w:szCs w:val="36"/>
        </w:rPr>
        <w:t> </w:t>
      </w:r>
    </w:p>
    <w:p w14:paraId="2E4E1B19" w14:textId="77777777" w:rsidR="00C057F9" w:rsidRDefault="00C057F9" w:rsidP="00C057F9">
      <w:pPr>
        <w:pStyle w:val="paragraph"/>
        <w:spacing w:before="0" w:beforeAutospacing="0" w:after="0" w:afterAutospacing="0"/>
        <w:ind w:right="900"/>
        <w:jc w:val="center"/>
        <w:textAlignment w:val="baseline"/>
        <w:rPr>
          <w:rFonts w:ascii="Segoe UI" w:hAnsi="Segoe UI" w:cs="Segoe UI"/>
          <w:sz w:val="18"/>
          <w:szCs w:val="18"/>
        </w:rPr>
      </w:pPr>
      <w:r>
        <w:rPr>
          <w:rStyle w:val="eop"/>
          <w:rFonts w:eastAsiaTheme="majorEastAsia"/>
          <w:sz w:val="36"/>
          <w:szCs w:val="36"/>
        </w:rPr>
        <w:t> </w:t>
      </w:r>
    </w:p>
    <w:p w14:paraId="057258CA" w14:textId="77777777" w:rsidR="00C057F9" w:rsidRDefault="00C057F9" w:rsidP="00C057F9">
      <w:pPr>
        <w:pStyle w:val="paragraph"/>
        <w:spacing w:before="0" w:beforeAutospacing="0" w:after="0" w:afterAutospacing="0"/>
        <w:ind w:right="900"/>
        <w:jc w:val="center"/>
        <w:textAlignment w:val="baseline"/>
        <w:rPr>
          <w:rFonts w:ascii="Segoe UI" w:hAnsi="Segoe UI" w:cs="Segoe UI"/>
          <w:sz w:val="18"/>
          <w:szCs w:val="18"/>
        </w:rPr>
      </w:pPr>
      <w:r>
        <w:rPr>
          <w:rStyle w:val="eop"/>
          <w:rFonts w:eastAsiaTheme="majorEastAsia"/>
          <w:sz w:val="36"/>
          <w:szCs w:val="36"/>
        </w:rPr>
        <w:lastRenderedPageBreak/>
        <w:t> </w:t>
      </w:r>
    </w:p>
    <w:p w14:paraId="0EC4F489" w14:textId="77777777" w:rsidR="00C057F9" w:rsidRDefault="00C057F9" w:rsidP="00C057F9">
      <w:pPr>
        <w:pStyle w:val="paragraph"/>
        <w:spacing w:before="0" w:beforeAutospacing="0" w:after="0" w:afterAutospacing="0"/>
        <w:ind w:right="900"/>
        <w:jc w:val="center"/>
        <w:textAlignment w:val="baseline"/>
        <w:rPr>
          <w:rFonts w:ascii="Segoe UI" w:hAnsi="Segoe UI" w:cs="Segoe UI"/>
          <w:sz w:val="18"/>
          <w:szCs w:val="18"/>
        </w:rPr>
      </w:pPr>
      <w:r>
        <w:rPr>
          <w:rStyle w:val="eop"/>
          <w:rFonts w:eastAsiaTheme="majorEastAsia"/>
          <w:sz w:val="36"/>
          <w:szCs w:val="36"/>
        </w:rPr>
        <w:t> </w:t>
      </w:r>
    </w:p>
    <w:p w14:paraId="34E5D342" w14:textId="77777777" w:rsidR="00C057F9" w:rsidRDefault="00C057F9" w:rsidP="00C057F9">
      <w:pPr>
        <w:pStyle w:val="paragraph"/>
        <w:spacing w:before="0" w:beforeAutospacing="0" w:after="0" w:afterAutospacing="0"/>
        <w:ind w:right="900"/>
        <w:jc w:val="center"/>
        <w:textAlignment w:val="baseline"/>
        <w:rPr>
          <w:rFonts w:ascii="Segoe UI" w:hAnsi="Segoe UI" w:cs="Segoe UI"/>
          <w:sz w:val="18"/>
          <w:szCs w:val="18"/>
        </w:rPr>
      </w:pPr>
      <w:r>
        <w:rPr>
          <w:rStyle w:val="eop"/>
          <w:rFonts w:eastAsiaTheme="majorEastAsia"/>
          <w:sz w:val="36"/>
          <w:szCs w:val="36"/>
        </w:rPr>
        <w:t> </w:t>
      </w:r>
    </w:p>
    <w:p w14:paraId="6FE65A40" w14:textId="77777777" w:rsidR="00C057F9" w:rsidRDefault="00C057F9" w:rsidP="00C057F9">
      <w:pPr>
        <w:pStyle w:val="paragraph"/>
        <w:spacing w:before="0" w:beforeAutospacing="0" w:after="0" w:afterAutospacing="0"/>
        <w:ind w:right="900"/>
        <w:jc w:val="center"/>
        <w:textAlignment w:val="baseline"/>
        <w:rPr>
          <w:rFonts w:ascii="Segoe UI" w:hAnsi="Segoe UI" w:cs="Segoe UI"/>
          <w:sz w:val="18"/>
          <w:szCs w:val="18"/>
        </w:rPr>
      </w:pPr>
      <w:r>
        <w:rPr>
          <w:rStyle w:val="eop"/>
          <w:rFonts w:eastAsiaTheme="majorEastAsia"/>
          <w:sz w:val="36"/>
          <w:szCs w:val="36"/>
        </w:rPr>
        <w:t> </w:t>
      </w:r>
    </w:p>
    <w:p w14:paraId="732129D4" w14:textId="77777777" w:rsidR="00C057F9" w:rsidRDefault="00C057F9" w:rsidP="00C057F9">
      <w:pPr>
        <w:pStyle w:val="paragraph"/>
        <w:spacing w:before="0" w:beforeAutospacing="0" w:after="0" w:afterAutospacing="0"/>
        <w:ind w:left="2160" w:right="900" w:firstLine="720"/>
        <w:textAlignment w:val="baseline"/>
        <w:rPr>
          <w:rFonts w:ascii="Segoe UI" w:hAnsi="Segoe UI" w:cs="Segoe UI"/>
          <w:sz w:val="18"/>
          <w:szCs w:val="18"/>
        </w:rPr>
      </w:pPr>
      <w:r>
        <w:rPr>
          <w:rStyle w:val="eop"/>
          <w:rFonts w:eastAsiaTheme="majorEastAsia"/>
          <w:sz w:val="36"/>
          <w:szCs w:val="36"/>
        </w:rPr>
        <w:t> </w:t>
      </w:r>
    </w:p>
    <w:p w14:paraId="5A4EAF76" w14:textId="77777777" w:rsidR="00C057F9" w:rsidRDefault="00C057F9" w:rsidP="00C057F9">
      <w:pPr>
        <w:pStyle w:val="paragraph"/>
        <w:spacing w:before="0" w:beforeAutospacing="0" w:after="0" w:afterAutospacing="0"/>
        <w:ind w:left="2160" w:right="900" w:firstLine="720"/>
        <w:textAlignment w:val="baseline"/>
        <w:rPr>
          <w:rFonts w:ascii="Segoe UI" w:hAnsi="Segoe UI" w:cs="Segoe UI"/>
          <w:sz w:val="18"/>
          <w:szCs w:val="18"/>
        </w:rPr>
      </w:pPr>
      <w:r>
        <w:rPr>
          <w:rStyle w:val="eop"/>
          <w:rFonts w:eastAsiaTheme="majorEastAsia"/>
          <w:sz w:val="36"/>
          <w:szCs w:val="36"/>
        </w:rPr>
        <w:t> </w:t>
      </w:r>
    </w:p>
    <w:p w14:paraId="17AE2F0A" w14:textId="77777777" w:rsidR="00C057F9" w:rsidRDefault="00C057F9" w:rsidP="00C057F9">
      <w:pPr>
        <w:pStyle w:val="paragraph"/>
        <w:spacing w:before="0" w:beforeAutospacing="0" w:after="0" w:afterAutospacing="0"/>
        <w:ind w:left="2160" w:right="900" w:firstLine="720"/>
        <w:textAlignment w:val="baseline"/>
        <w:rPr>
          <w:rFonts w:ascii="Segoe UI" w:hAnsi="Segoe UI" w:cs="Segoe UI"/>
          <w:sz w:val="18"/>
          <w:szCs w:val="18"/>
        </w:rPr>
      </w:pPr>
      <w:r>
        <w:rPr>
          <w:rStyle w:val="normaltextrun"/>
          <w:rFonts w:eastAsiaTheme="majorEastAsia"/>
          <w:b/>
          <w:bCs/>
          <w:sz w:val="36"/>
          <w:szCs w:val="36"/>
          <w:u w:val="single"/>
        </w:rPr>
        <w:t>Doll</w:t>
      </w:r>
      <w:r>
        <w:rPr>
          <w:rStyle w:val="normaltextrun"/>
          <w:rFonts w:eastAsiaTheme="majorEastAsia"/>
          <w:b/>
          <w:bCs/>
          <w:sz w:val="28"/>
          <w:szCs w:val="28"/>
          <w:u w:val="single"/>
        </w:rPr>
        <w:t xml:space="preserve"> </w:t>
      </w:r>
      <w:r>
        <w:rPr>
          <w:rStyle w:val="normaltextrun"/>
          <w:rFonts w:eastAsiaTheme="majorEastAsia"/>
          <w:b/>
          <w:bCs/>
          <w:sz w:val="36"/>
          <w:szCs w:val="36"/>
          <w:u w:val="single"/>
        </w:rPr>
        <w:t>Reenactments</w:t>
      </w:r>
      <w:r>
        <w:rPr>
          <w:rStyle w:val="eop"/>
          <w:rFonts w:eastAsiaTheme="majorEastAsia"/>
          <w:sz w:val="36"/>
          <w:szCs w:val="36"/>
        </w:rPr>
        <w:t> </w:t>
      </w:r>
    </w:p>
    <w:p w14:paraId="104F5F10"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4FFEA6C7"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77510272"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purpose of this policy is to establish guidelines for doll reenactments performed on infant fatalities.</w:t>
      </w:r>
      <w:r>
        <w:rPr>
          <w:rStyle w:val="eop"/>
          <w:rFonts w:eastAsiaTheme="majorEastAsia"/>
        </w:rPr>
        <w:t> </w:t>
      </w:r>
    </w:p>
    <w:p w14:paraId="79D7CDAA"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6F9F581"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1E4C54B8"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15ADE2C"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A Coroner doll (faceless doll) is to be </w:t>
      </w:r>
      <w:proofErr w:type="gramStart"/>
      <w:r>
        <w:rPr>
          <w:rStyle w:val="normaltextrun"/>
          <w:rFonts w:eastAsiaTheme="majorEastAsia"/>
        </w:rPr>
        <w:t>kept in all Coroner vehicles at all times</w:t>
      </w:r>
      <w:proofErr w:type="gramEnd"/>
      <w:r>
        <w:rPr>
          <w:rStyle w:val="normaltextrun"/>
          <w:rFonts w:eastAsiaTheme="majorEastAsia"/>
        </w:rPr>
        <w:t>. </w:t>
      </w:r>
      <w:r>
        <w:rPr>
          <w:rStyle w:val="eop"/>
          <w:rFonts w:eastAsiaTheme="majorEastAsia"/>
        </w:rPr>
        <w:t> </w:t>
      </w:r>
    </w:p>
    <w:p w14:paraId="460A3B31"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18D8E5C"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Any time an infant demise occurs the MDI is to perform a doll reenactment as soon as possible with the adults that were present with the infant prior to death, and those that were with the infant when he/she was found. </w:t>
      </w:r>
      <w:r>
        <w:rPr>
          <w:rStyle w:val="eop"/>
          <w:rFonts w:eastAsiaTheme="majorEastAsia"/>
        </w:rPr>
        <w:t> </w:t>
      </w:r>
    </w:p>
    <w:p w14:paraId="7E9B24CD"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0DFD452"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This encompasses all infant deaths of children 1 year of age or less. The caregiver/parent will demonstrate with the doll how the infant was placed, prior to being found deceased and then the position of the decedent when he/she was found. </w:t>
      </w:r>
      <w:r>
        <w:rPr>
          <w:rStyle w:val="eop"/>
          <w:rFonts w:eastAsiaTheme="majorEastAsia"/>
        </w:rPr>
        <w:t> </w:t>
      </w:r>
    </w:p>
    <w:p w14:paraId="45E10D67"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5CC0A6C"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 video, or at minimum, photographs will be taken during the reenactment to document for the file. Reenactment dolls are kept in each vehicle for these cases. If the infant dies in the hospital, the MDI will still need to go to the place where the infant was last known alive and do the reenactments with the person/persons present.</w:t>
      </w:r>
      <w:r>
        <w:rPr>
          <w:rStyle w:val="eop"/>
          <w:rFonts w:eastAsiaTheme="majorEastAsia"/>
        </w:rPr>
        <w:t> </w:t>
      </w:r>
    </w:p>
    <w:p w14:paraId="5FB8C18D"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4DE622C7"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10D0FCFE"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3C8667CD"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0B4900E9"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0AB4B188"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510B5B70"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3BBFB7E5"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44FEAEB9"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7981C393"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0238CC7A"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5809115A"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6EEB89E7"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lastRenderedPageBreak/>
        <w:t> </w:t>
      </w:r>
    </w:p>
    <w:p w14:paraId="5D165C73" w14:textId="77777777" w:rsidR="00C057F9"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7C3F908B" w14:textId="25053650" w:rsidR="00E51D00" w:rsidRDefault="00C057F9" w:rsidP="00C057F9">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r w:rsidR="00E51D00">
        <w:rPr>
          <w:rStyle w:val="eop"/>
          <w:rFonts w:eastAsiaTheme="majorEastAsia"/>
        </w:rPr>
        <w:t> </w:t>
      </w:r>
    </w:p>
    <w:p w14:paraId="2D9925F9" w14:textId="77777777" w:rsidR="00E51D00" w:rsidRDefault="00E51D00" w:rsidP="00E51D00">
      <w:pPr>
        <w:pStyle w:val="paragraph"/>
        <w:spacing w:before="0" w:beforeAutospacing="0" w:after="0" w:afterAutospacing="0"/>
        <w:ind w:left="1080" w:right="900"/>
        <w:textAlignment w:val="baseline"/>
        <w:rPr>
          <w:rFonts w:ascii="Segoe UI" w:hAnsi="Segoe UI" w:cs="Segoe UI"/>
          <w:sz w:val="18"/>
          <w:szCs w:val="18"/>
        </w:rPr>
      </w:pPr>
      <w:r>
        <w:rPr>
          <w:rStyle w:val="eop"/>
          <w:rFonts w:eastAsiaTheme="majorEastAsia"/>
        </w:rPr>
        <w:t> </w:t>
      </w:r>
    </w:p>
    <w:p w14:paraId="67529680" w14:textId="77777777" w:rsidR="00E51D00" w:rsidRDefault="00E51D00" w:rsidP="00E51D00">
      <w:pPr>
        <w:pStyle w:val="paragraph"/>
        <w:spacing w:before="0" w:beforeAutospacing="0" w:after="0" w:afterAutospacing="0"/>
        <w:ind w:left="1080" w:right="900"/>
        <w:textAlignment w:val="baseline"/>
        <w:rPr>
          <w:rFonts w:ascii="Segoe UI" w:hAnsi="Segoe UI" w:cs="Segoe UI"/>
          <w:sz w:val="18"/>
          <w:szCs w:val="18"/>
        </w:rPr>
      </w:pPr>
      <w:r>
        <w:rPr>
          <w:rStyle w:val="eop"/>
          <w:rFonts w:eastAsiaTheme="majorEastAsia"/>
        </w:rPr>
        <w:t> </w:t>
      </w:r>
    </w:p>
    <w:p w14:paraId="5071EB8E" w14:textId="77777777" w:rsidR="00803D42" w:rsidRDefault="00803D42" w:rsidP="00803D4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998FA97" w14:textId="77777777" w:rsidR="00E02C82" w:rsidRPr="000F49F0" w:rsidRDefault="00E02C82" w:rsidP="000F49F0">
      <w:pPr>
        <w:rPr>
          <w:rStyle w:val="normaltextrun"/>
        </w:rPr>
      </w:pPr>
    </w:p>
    <w:sectPr w:rsidR="00E02C82" w:rsidRPr="000F49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D87231"/>
    <w:multiLevelType w:val="multilevel"/>
    <w:tmpl w:val="320408B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8C74870"/>
    <w:multiLevelType w:val="multilevel"/>
    <w:tmpl w:val="4A6EC3F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1861285"/>
    <w:multiLevelType w:val="multilevel"/>
    <w:tmpl w:val="6E46EE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2AB65F8"/>
    <w:multiLevelType w:val="multilevel"/>
    <w:tmpl w:val="2F6A3C7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EEB5352"/>
    <w:multiLevelType w:val="multilevel"/>
    <w:tmpl w:val="7070F0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0E171B3"/>
    <w:multiLevelType w:val="multilevel"/>
    <w:tmpl w:val="3D58AA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554138D"/>
    <w:multiLevelType w:val="multilevel"/>
    <w:tmpl w:val="560A56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ED40DF4"/>
    <w:multiLevelType w:val="multilevel"/>
    <w:tmpl w:val="F7C263D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724B6EC6"/>
    <w:multiLevelType w:val="multilevel"/>
    <w:tmpl w:val="E244E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64625F3"/>
    <w:multiLevelType w:val="multilevel"/>
    <w:tmpl w:val="2F32064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85940B4"/>
    <w:multiLevelType w:val="multilevel"/>
    <w:tmpl w:val="1AE2ACC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44368795">
    <w:abstractNumId w:val="2"/>
  </w:num>
  <w:num w:numId="2" w16cid:durableId="662440743">
    <w:abstractNumId w:val="5"/>
  </w:num>
  <w:num w:numId="3" w16cid:durableId="1846506254">
    <w:abstractNumId w:val="6"/>
  </w:num>
  <w:num w:numId="4" w16cid:durableId="1501433971">
    <w:abstractNumId w:val="9"/>
  </w:num>
  <w:num w:numId="5" w16cid:durableId="65107941">
    <w:abstractNumId w:val="1"/>
  </w:num>
  <w:num w:numId="6" w16cid:durableId="1960531479">
    <w:abstractNumId w:val="8"/>
  </w:num>
  <w:num w:numId="7" w16cid:durableId="1443769324">
    <w:abstractNumId w:val="4"/>
  </w:num>
  <w:num w:numId="8" w16cid:durableId="263995393">
    <w:abstractNumId w:val="10"/>
  </w:num>
  <w:num w:numId="9" w16cid:durableId="1931156471">
    <w:abstractNumId w:val="3"/>
  </w:num>
  <w:num w:numId="10" w16cid:durableId="1775124875">
    <w:abstractNumId w:val="7"/>
  </w:num>
  <w:num w:numId="11" w16cid:durableId="1312057446">
    <w:abstractNumId w:val="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5B7B"/>
    <w:rsid w:val="000E67AA"/>
    <w:rsid w:val="000F0C14"/>
    <w:rsid w:val="000F296F"/>
    <w:rsid w:val="000F49F0"/>
    <w:rsid w:val="000F6AF8"/>
    <w:rsid w:val="001156CD"/>
    <w:rsid w:val="001310DD"/>
    <w:rsid w:val="00144579"/>
    <w:rsid w:val="001474BA"/>
    <w:rsid w:val="00194BDF"/>
    <w:rsid w:val="001A7179"/>
    <w:rsid w:val="001B2414"/>
    <w:rsid w:val="001B24A4"/>
    <w:rsid w:val="00250EAA"/>
    <w:rsid w:val="002620F1"/>
    <w:rsid w:val="0026573F"/>
    <w:rsid w:val="00266066"/>
    <w:rsid w:val="00275D98"/>
    <w:rsid w:val="00280E5B"/>
    <w:rsid w:val="0028386D"/>
    <w:rsid w:val="002A76B9"/>
    <w:rsid w:val="002B14E6"/>
    <w:rsid w:val="002C1D80"/>
    <w:rsid w:val="002F5016"/>
    <w:rsid w:val="002F58FB"/>
    <w:rsid w:val="002F6F5E"/>
    <w:rsid w:val="00305580"/>
    <w:rsid w:val="0031067E"/>
    <w:rsid w:val="00316677"/>
    <w:rsid w:val="0032247F"/>
    <w:rsid w:val="00326EC7"/>
    <w:rsid w:val="00343F34"/>
    <w:rsid w:val="00350553"/>
    <w:rsid w:val="00356C5B"/>
    <w:rsid w:val="00360EBD"/>
    <w:rsid w:val="00367DE5"/>
    <w:rsid w:val="00370698"/>
    <w:rsid w:val="003906F8"/>
    <w:rsid w:val="00395F5F"/>
    <w:rsid w:val="003B7E39"/>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4071B"/>
    <w:rsid w:val="00542A3E"/>
    <w:rsid w:val="00544735"/>
    <w:rsid w:val="00586368"/>
    <w:rsid w:val="005943AB"/>
    <w:rsid w:val="005A15D8"/>
    <w:rsid w:val="005D5972"/>
    <w:rsid w:val="005E0E4C"/>
    <w:rsid w:val="005E3A33"/>
    <w:rsid w:val="005F46F2"/>
    <w:rsid w:val="006100BA"/>
    <w:rsid w:val="00615A75"/>
    <w:rsid w:val="00616097"/>
    <w:rsid w:val="00633DE1"/>
    <w:rsid w:val="00635027"/>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C25ED"/>
    <w:rsid w:val="007D091D"/>
    <w:rsid w:val="007F391A"/>
    <w:rsid w:val="007F5E4A"/>
    <w:rsid w:val="00803D42"/>
    <w:rsid w:val="008112A1"/>
    <w:rsid w:val="00816F14"/>
    <w:rsid w:val="00845814"/>
    <w:rsid w:val="00860FE8"/>
    <w:rsid w:val="00866925"/>
    <w:rsid w:val="0086747C"/>
    <w:rsid w:val="00870598"/>
    <w:rsid w:val="008761C6"/>
    <w:rsid w:val="00893156"/>
    <w:rsid w:val="008E30D6"/>
    <w:rsid w:val="008F29BB"/>
    <w:rsid w:val="009014FF"/>
    <w:rsid w:val="009362B3"/>
    <w:rsid w:val="00953F9C"/>
    <w:rsid w:val="00963022"/>
    <w:rsid w:val="009A24E9"/>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A36"/>
    <w:rsid w:val="00AB4E27"/>
    <w:rsid w:val="00AC1798"/>
    <w:rsid w:val="00AD0AEA"/>
    <w:rsid w:val="00B014AC"/>
    <w:rsid w:val="00B02983"/>
    <w:rsid w:val="00B80F08"/>
    <w:rsid w:val="00B82BA9"/>
    <w:rsid w:val="00B8333C"/>
    <w:rsid w:val="00BB07D4"/>
    <w:rsid w:val="00C057F9"/>
    <w:rsid w:val="00C13DAD"/>
    <w:rsid w:val="00C72C0E"/>
    <w:rsid w:val="00C93482"/>
    <w:rsid w:val="00CA0E1F"/>
    <w:rsid w:val="00CC57B7"/>
    <w:rsid w:val="00CD0626"/>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02C82"/>
    <w:rsid w:val="00E114F8"/>
    <w:rsid w:val="00E11D0D"/>
    <w:rsid w:val="00E33429"/>
    <w:rsid w:val="00E3793F"/>
    <w:rsid w:val="00E446C6"/>
    <w:rsid w:val="00E50E97"/>
    <w:rsid w:val="00E51D00"/>
    <w:rsid w:val="00E627B5"/>
    <w:rsid w:val="00E93BAA"/>
    <w:rsid w:val="00E96FD7"/>
    <w:rsid w:val="00ED180F"/>
    <w:rsid w:val="00EF457A"/>
    <w:rsid w:val="00F008CE"/>
    <w:rsid w:val="00F05DD3"/>
    <w:rsid w:val="00F158A3"/>
    <w:rsid w:val="00F15F9F"/>
    <w:rsid w:val="00F27F09"/>
    <w:rsid w:val="00F5611F"/>
    <w:rsid w:val="00F806CE"/>
    <w:rsid w:val="00F9757A"/>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62177362">
      <w:bodyDiv w:val="1"/>
      <w:marLeft w:val="0"/>
      <w:marRight w:val="0"/>
      <w:marTop w:val="0"/>
      <w:marBottom w:val="0"/>
      <w:divBdr>
        <w:top w:val="none" w:sz="0" w:space="0" w:color="auto"/>
        <w:left w:val="none" w:sz="0" w:space="0" w:color="auto"/>
        <w:bottom w:val="none" w:sz="0" w:space="0" w:color="auto"/>
        <w:right w:val="none" w:sz="0" w:space="0" w:color="auto"/>
      </w:divBdr>
      <w:divsChild>
        <w:div w:id="46221652">
          <w:marLeft w:val="0"/>
          <w:marRight w:val="0"/>
          <w:marTop w:val="0"/>
          <w:marBottom w:val="0"/>
          <w:divBdr>
            <w:top w:val="none" w:sz="0" w:space="0" w:color="auto"/>
            <w:left w:val="none" w:sz="0" w:space="0" w:color="auto"/>
            <w:bottom w:val="none" w:sz="0" w:space="0" w:color="auto"/>
            <w:right w:val="none" w:sz="0" w:space="0" w:color="auto"/>
          </w:divBdr>
        </w:div>
        <w:div w:id="1002242097">
          <w:marLeft w:val="0"/>
          <w:marRight w:val="0"/>
          <w:marTop w:val="0"/>
          <w:marBottom w:val="0"/>
          <w:divBdr>
            <w:top w:val="none" w:sz="0" w:space="0" w:color="auto"/>
            <w:left w:val="none" w:sz="0" w:space="0" w:color="auto"/>
            <w:bottom w:val="none" w:sz="0" w:space="0" w:color="auto"/>
            <w:right w:val="none" w:sz="0" w:space="0" w:color="auto"/>
          </w:divBdr>
        </w:div>
        <w:div w:id="1855151878">
          <w:marLeft w:val="0"/>
          <w:marRight w:val="0"/>
          <w:marTop w:val="0"/>
          <w:marBottom w:val="0"/>
          <w:divBdr>
            <w:top w:val="none" w:sz="0" w:space="0" w:color="auto"/>
            <w:left w:val="none" w:sz="0" w:space="0" w:color="auto"/>
            <w:bottom w:val="none" w:sz="0" w:space="0" w:color="auto"/>
            <w:right w:val="none" w:sz="0" w:space="0" w:color="auto"/>
          </w:divBdr>
        </w:div>
        <w:div w:id="249699562">
          <w:marLeft w:val="0"/>
          <w:marRight w:val="0"/>
          <w:marTop w:val="0"/>
          <w:marBottom w:val="0"/>
          <w:divBdr>
            <w:top w:val="none" w:sz="0" w:space="0" w:color="auto"/>
            <w:left w:val="none" w:sz="0" w:space="0" w:color="auto"/>
            <w:bottom w:val="none" w:sz="0" w:space="0" w:color="auto"/>
            <w:right w:val="none" w:sz="0" w:space="0" w:color="auto"/>
          </w:divBdr>
        </w:div>
        <w:div w:id="1287128572">
          <w:marLeft w:val="0"/>
          <w:marRight w:val="0"/>
          <w:marTop w:val="0"/>
          <w:marBottom w:val="0"/>
          <w:divBdr>
            <w:top w:val="none" w:sz="0" w:space="0" w:color="auto"/>
            <w:left w:val="none" w:sz="0" w:space="0" w:color="auto"/>
            <w:bottom w:val="none" w:sz="0" w:space="0" w:color="auto"/>
            <w:right w:val="none" w:sz="0" w:space="0" w:color="auto"/>
          </w:divBdr>
        </w:div>
        <w:div w:id="620769688">
          <w:marLeft w:val="0"/>
          <w:marRight w:val="0"/>
          <w:marTop w:val="0"/>
          <w:marBottom w:val="0"/>
          <w:divBdr>
            <w:top w:val="none" w:sz="0" w:space="0" w:color="auto"/>
            <w:left w:val="none" w:sz="0" w:space="0" w:color="auto"/>
            <w:bottom w:val="none" w:sz="0" w:space="0" w:color="auto"/>
            <w:right w:val="none" w:sz="0" w:space="0" w:color="auto"/>
          </w:divBdr>
        </w:div>
        <w:div w:id="502859452">
          <w:marLeft w:val="0"/>
          <w:marRight w:val="0"/>
          <w:marTop w:val="0"/>
          <w:marBottom w:val="0"/>
          <w:divBdr>
            <w:top w:val="none" w:sz="0" w:space="0" w:color="auto"/>
            <w:left w:val="none" w:sz="0" w:space="0" w:color="auto"/>
            <w:bottom w:val="none" w:sz="0" w:space="0" w:color="auto"/>
            <w:right w:val="none" w:sz="0" w:space="0" w:color="auto"/>
          </w:divBdr>
        </w:div>
        <w:div w:id="1486161255">
          <w:marLeft w:val="0"/>
          <w:marRight w:val="0"/>
          <w:marTop w:val="0"/>
          <w:marBottom w:val="0"/>
          <w:divBdr>
            <w:top w:val="none" w:sz="0" w:space="0" w:color="auto"/>
            <w:left w:val="none" w:sz="0" w:space="0" w:color="auto"/>
            <w:bottom w:val="none" w:sz="0" w:space="0" w:color="auto"/>
            <w:right w:val="none" w:sz="0" w:space="0" w:color="auto"/>
          </w:divBdr>
        </w:div>
        <w:div w:id="1523393022">
          <w:marLeft w:val="0"/>
          <w:marRight w:val="0"/>
          <w:marTop w:val="0"/>
          <w:marBottom w:val="0"/>
          <w:divBdr>
            <w:top w:val="none" w:sz="0" w:space="0" w:color="auto"/>
            <w:left w:val="none" w:sz="0" w:space="0" w:color="auto"/>
            <w:bottom w:val="none" w:sz="0" w:space="0" w:color="auto"/>
            <w:right w:val="none" w:sz="0" w:space="0" w:color="auto"/>
          </w:divBdr>
        </w:div>
        <w:div w:id="500973230">
          <w:marLeft w:val="0"/>
          <w:marRight w:val="0"/>
          <w:marTop w:val="0"/>
          <w:marBottom w:val="0"/>
          <w:divBdr>
            <w:top w:val="none" w:sz="0" w:space="0" w:color="auto"/>
            <w:left w:val="none" w:sz="0" w:space="0" w:color="auto"/>
            <w:bottom w:val="none" w:sz="0" w:space="0" w:color="auto"/>
            <w:right w:val="none" w:sz="0" w:space="0" w:color="auto"/>
          </w:divBdr>
        </w:div>
        <w:div w:id="872154008">
          <w:marLeft w:val="0"/>
          <w:marRight w:val="0"/>
          <w:marTop w:val="0"/>
          <w:marBottom w:val="0"/>
          <w:divBdr>
            <w:top w:val="none" w:sz="0" w:space="0" w:color="auto"/>
            <w:left w:val="none" w:sz="0" w:space="0" w:color="auto"/>
            <w:bottom w:val="none" w:sz="0" w:space="0" w:color="auto"/>
            <w:right w:val="none" w:sz="0" w:space="0" w:color="auto"/>
          </w:divBdr>
        </w:div>
        <w:div w:id="1750761374">
          <w:marLeft w:val="0"/>
          <w:marRight w:val="0"/>
          <w:marTop w:val="0"/>
          <w:marBottom w:val="0"/>
          <w:divBdr>
            <w:top w:val="none" w:sz="0" w:space="0" w:color="auto"/>
            <w:left w:val="none" w:sz="0" w:space="0" w:color="auto"/>
            <w:bottom w:val="none" w:sz="0" w:space="0" w:color="auto"/>
            <w:right w:val="none" w:sz="0" w:space="0" w:color="auto"/>
          </w:divBdr>
        </w:div>
        <w:div w:id="275988688">
          <w:marLeft w:val="0"/>
          <w:marRight w:val="0"/>
          <w:marTop w:val="0"/>
          <w:marBottom w:val="0"/>
          <w:divBdr>
            <w:top w:val="none" w:sz="0" w:space="0" w:color="auto"/>
            <w:left w:val="none" w:sz="0" w:space="0" w:color="auto"/>
            <w:bottom w:val="none" w:sz="0" w:space="0" w:color="auto"/>
            <w:right w:val="none" w:sz="0" w:space="0" w:color="auto"/>
          </w:divBdr>
        </w:div>
        <w:div w:id="153692293">
          <w:marLeft w:val="0"/>
          <w:marRight w:val="0"/>
          <w:marTop w:val="0"/>
          <w:marBottom w:val="0"/>
          <w:divBdr>
            <w:top w:val="none" w:sz="0" w:space="0" w:color="auto"/>
            <w:left w:val="none" w:sz="0" w:space="0" w:color="auto"/>
            <w:bottom w:val="none" w:sz="0" w:space="0" w:color="auto"/>
            <w:right w:val="none" w:sz="0" w:space="0" w:color="auto"/>
          </w:divBdr>
        </w:div>
        <w:div w:id="316107975">
          <w:marLeft w:val="0"/>
          <w:marRight w:val="0"/>
          <w:marTop w:val="0"/>
          <w:marBottom w:val="0"/>
          <w:divBdr>
            <w:top w:val="none" w:sz="0" w:space="0" w:color="auto"/>
            <w:left w:val="none" w:sz="0" w:space="0" w:color="auto"/>
            <w:bottom w:val="none" w:sz="0" w:space="0" w:color="auto"/>
            <w:right w:val="none" w:sz="0" w:space="0" w:color="auto"/>
          </w:divBdr>
        </w:div>
        <w:div w:id="909077409">
          <w:marLeft w:val="0"/>
          <w:marRight w:val="0"/>
          <w:marTop w:val="0"/>
          <w:marBottom w:val="0"/>
          <w:divBdr>
            <w:top w:val="none" w:sz="0" w:space="0" w:color="auto"/>
            <w:left w:val="none" w:sz="0" w:space="0" w:color="auto"/>
            <w:bottom w:val="none" w:sz="0" w:space="0" w:color="auto"/>
            <w:right w:val="none" w:sz="0" w:space="0" w:color="auto"/>
          </w:divBdr>
        </w:div>
        <w:div w:id="679432531">
          <w:marLeft w:val="0"/>
          <w:marRight w:val="0"/>
          <w:marTop w:val="0"/>
          <w:marBottom w:val="0"/>
          <w:divBdr>
            <w:top w:val="none" w:sz="0" w:space="0" w:color="auto"/>
            <w:left w:val="none" w:sz="0" w:space="0" w:color="auto"/>
            <w:bottom w:val="none" w:sz="0" w:space="0" w:color="auto"/>
            <w:right w:val="none" w:sz="0" w:space="0" w:color="auto"/>
          </w:divBdr>
        </w:div>
        <w:div w:id="217590817">
          <w:marLeft w:val="0"/>
          <w:marRight w:val="0"/>
          <w:marTop w:val="0"/>
          <w:marBottom w:val="0"/>
          <w:divBdr>
            <w:top w:val="none" w:sz="0" w:space="0" w:color="auto"/>
            <w:left w:val="none" w:sz="0" w:space="0" w:color="auto"/>
            <w:bottom w:val="none" w:sz="0" w:space="0" w:color="auto"/>
            <w:right w:val="none" w:sz="0" w:space="0" w:color="auto"/>
          </w:divBdr>
        </w:div>
        <w:div w:id="56785248">
          <w:marLeft w:val="0"/>
          <w:marRight w:val="0"/>
          <w:marTop w:val="0"/>
          <w:marBottom w:val="0"/>
          <w:divBdr>
            <w:top w:val="none" w:sz="0" w:space="0" w:color="auto"/>
            <w:left w:val="none" w:sz="0" w:space="0" w:color="auto"/>
            <w:bottom w:val="none" w:sz="0" w:space="0" w:color="auto"/>
            <w:right w:val="none" w:sz="0" w:space="0" w:color="auto"/>
          </w:divBdr>
        </w:div>
        <w:div w:id="206528763">
          <w:marLeft w:val="0"/>
          <w:marRight w:val="0"/>
          <w:marTop w:val="0"/>
          <w:marBottom w:val="0"/>
          <w:divBdr>
            <w:top w:val="none" w:sz="0" w:space="0" w:color="auto"/>
            <w:left w:val="none" w:sz="0" w:space="0" w:color="auto"/>
            <w:bottom w:val="none" w:sz="0" w:space="0" w:color="auto"/>
            <w:right w:val="none" w:sz="0" w:space="0" w:color="auto"/>
          </w:divBdr>
        </w:div>
        <w:div w:id="313721622">
          <w:marLeft w:val="0"/>
          <w:marRight w:val="0"/>
          <w:marTop w:val="0"/>
          <w:marBottom w:val="0"/>
          <w:divBdr>
            <w:top w:val="none" w:sz="0" w:space="0" w:color="auto"/>
            <w:left w:val="none" w:sz="0" w:space="0" w:color="auto"/>
            <w:bottom w:val="none" w:sz="0" w:space="0" w:color="auto"/>
            <w:right w:val="none" w:sz="0" w:space="0" w:color="auto"/>
          </w:divBdr>
        </w:div>
        <w:div w:id="2100439640">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431586789">
      <w:bodyDiv w:val="1"/>
      <w:marLeft w:val="0"/>
      <w:marRight w:val="0"/>
      <w:marTop w:val="0"/>
      <w:marBottom w:val="0"/>
      <w:divBdr>
        <w:top w:val="none" w:sz="0" w:space="0" w:color="auto"/>
        <w:left w:val="none" w:sz="0" w:space="0" w:color="auto"/>
        <w:bottom w:val="none" w:sz="0" w:space="0" w:color="auto"/>
        <w:right w:val="none" w:sz="0" w:space="0" w:color="auto"/>
      </w:divBdr>
      <w:divsChild>
        <w:div w:id="1524440950">
          <w:marLeft w:val="0"/>
          <w:marRight w:val="0"/>
          <w:marTop w:val="0"/>
          <w:marBottom w:val="0"/>
          <w:divBdr>
            <w:top w:val="none" w:sz="0" w:space="0" w:color="auto"/>
            <w:left w:val="none" w:sz="0" w:space="0" w:color="auto"/>
            <w:bottom w:val="none" w:sz="0" w:space="0" w:color="auto"/>
            <w:right w:val="none" w:sz="0" w:space="0" w:color="auto"/>
          </w:divBdr>
          <w:divsChild>
            <w:div w:id="2106265064">
              <w:marLeft w:val="0"/>
              <w:marRight w:val="0"/>
              <w:marTop w:val="0"/>
              <w:marBottom w:val="0"/>
              <w:divBdr>
                <w:top w:val="none" w:sz="0" w:space="0" w:color="auto"/>
                <w:left w:val="none" w:sz="0" w:space="0" w:color="auto"/>
                <w:bottom w:val="none" w:sz="0" w:space="0" w:color="auto"/>
                <w:right w:val="none" w:sz="0" w:space="0" w:color="auto"/>
              </w:divBdr>
            </w:div>
            <w:div w:id="2076514701">
              <w:marLeft w:val="0"/>
              <w:marRight w:val="0"/>
              <w:marTop w:val="0"/>
              <w:marBottom w:val="0"/>
              <w:divBdr>
                <w:top w:val="none" w:sz="0" w:space="0" w:color="auto"/>
                <w:left w:val="none" w:sz="0" w:space="0" w:color="auto"/>
                <w:bottom w:val="none" w:sz="0" w:space="0" w:color="auto"/>
                <w:right w:val="none" w:sz="0" w:space="0" w:color="auto"/>
              </w:divBdr>
            </w:div>
            <w:div w:id="1211840144">
              <w:marLeft w:val="0"/>
              <w:marRight w:val="0"/>
              <w:marTop w:val="0"/>
              <w:marBottom w:val="0"/>
              <w:divBdr>
                <w:top w:val="none" w:sz="0" w:space="0" w:color="auto"/>
                <w:left w:val="none" w:sz="0" w:space="0" w:color="auto"/>
                <w:bottom w:val="none" w:sz="0" w:space="0" w:color="auto"/>
                <w:right w:val="none" w:sz="0" w:space="0" w:color="auto"/>
              </w:divBdr>
            </w:div>
            <w:div w:id="994649253">
              <w:marLeft w:val="0"/>
              <w:marRight w:val="0"/>
              <w:marTop w:val="0"/>
              <w:marBottom w:val="0"/>
              <w:divBdr>
                <w:top w:val="none" w:sz="0" w:space="0" w:color="auto"/>
                <w:left w:val="none" w:sz="0" w:space="0" w:color="auto"/>
                <w:bottom w:val="none" w:sz="0" w:space="0" w:color="auto"/>
                <w:right w:val="none" w:sz="0" w:space="0" w:color="auto"/>
              </w:divBdr>
            </w:div>
            <w:div w:id="1681809449">
              <w:marLeft w:val="0"/>
              <w:marRight w:val="0"/>
              <w:marTop w:val="0"/>
              <w:marBottom w:val="0"/>
              <w:divBdr>
                <w:top w:val="none" w:sz="0" w:space="0" w:color="auto"/>
                <w:left w:val="none" w:sz="0" w:space="0" w:color="auto"/>
                <w:bottom w:val="none" w:sz="0" w:space="0" w:color="auto"/>
                <w:right w:val="none" w:sz="0" w:space="0" w:color="auto"/>
              </w:divBdr>
            </w:div>
            <w:div w:id="978145469">
              <w:marLeft w:val="0"/>
              <w:marRight w:val="0"/>
              <w:marTop w:val="0"/>
              <w:marBottom w:val="0"/>
              <w:divBdr>
                <w:top w:val="none" w:sz="0" w:space="0" w:color="auto"/>
                <w:left w:val="none" w:sz="0" w:space="0" w:color="auto"/>
                <w:bottom w:val="none" w:sz="0" w:space="0" w:color="auto"/>
                <w:right w:val="none" w:sz="0" w:space="0" w:color="auto"/>
              </w:divBdr>
            </w:div>
            <w:div w:id="2054622060">
              <w:marLeft w:val="0"/>
              <w:marRight w:val="0"/>
              <w:marTop w:val="0"/>
              <w:marBottom w:val="0"/>
              <w:divBdr>
                <w:top w:val="none" w:sz="0" w:space="0" w:color="auto"/>
                <w:left w:val="none" w:sz="0" w:space="0" w:color="auto"/>
                <w:bottom w:val="none" w:sz="0" w:space="0" w:color="auto"/>
                <w:right w:val="none" w:sz="0" w:space="0" w:color="auto"/>
              </w:divBdr>
            </w:div>
            <w:div w:id="665980437">
              <w:marLeft w:val="0"/>
              <w:marRight w:val="0"/>
              <w:marTop w:val="0"/>
              <w:marBottom w:val="0"/>
              <w:divBdr>
                <w:top w:val="none" w:sz="0" w:space="0" w:color="auto"/>
                <w:left w:val="none" w:sz="0" w:space="0" w:color="auto"/>
                <w:bottom w:val="none" w:sz="0" w:space="0" w:color="auto"/>
                <w:right w:val="none" w:sz="0" w:space="0" w:color="auto"/>
              </w:divBdr>
            </w:div>
            <w:div w:id="949244286">
              <w:marLeft w:val="0"/>
              <w:marRight w:val="0"/>
              <w:marTop w:val="0"/>
              <w:marBottom w:val="0"/>
              <w:divBdr>
                <w:top w:val="none" w:sz="0" w:space="0" w:color="auto"/>
                <w:left w:val="none" w:sz="0" w:space="0" w:color="auto"/>
                <w:bottom w:val="none" w:sz="0" w:space="0" w:color="auto"/>
                <w:right w:val="none" w:sz="0" w:space="0" w:color="auto"/>
              </w:divBdr>
            </w:div>
            <w:div w:id="1577738967">
              <w:marLeft w:val="0"/>
              <w:marRight w:val="0"/>
              <w:marTop w:val="0"/>
              <w:marBottom w:val="0"/>
              <w:divBdr>
                <w:top w:val="none" w:sz="0" w:space="0" w:color="auto"/>
                <w:left w:val="none" w:sz="0" w:space="0" w:color="auto"/>
                <w:bottom w:val="none" w:sz="0" w:space="0" w:color="auto"/>
                <w:right w:val="none" w:sz="0" w:space="0" w:color="auto"/>
              </w:divBdr>
            </w:div>
            <w:div w:id="882861384">
              <w:marLeft w:val="0"/>
              <w:marRight w:val="0"/>
              <w:marTop w:val="0"/>
              <w:marBottom w:val="0"/>
              <w:divBdr>
                <w:top w:val="none" w:sz="0" w:space="0" w:color="auto"/>
                <w:left w:val="none" w:sz="0" w:space="0" w:color="auto"/>
                <w:bottom w:val="none" w:sz="0" w:space="0" w:color="auto"/>
                <w:right w:val="none" w:sz="0" w:space="0" w:color="auto"/>
              </w:divBdr>
            </w:div>
            <w:div w:id="805246533">
              <w:marLeft w:val="0"/>
              <w:marRight w:val="0"/>
              <w:marTop w:val="0"/>
              <w:marBottom w:val="0"/>
              <w:divBdr>
                <w:top w:val="none" w:sz="0" w:space="0" w:color="auto"/>
                <w:left w:val="none" w:sz="0" w:space="0" w:color="auto"/>
                <w:bottom w:val="none" w:sz="0" w:space="0" w:color="auto"/>
                <w:right w:val="none" w:sz="0" w:space="0" w:color="auto"/>
              </w:divBdr>
            </w:div>
            <w:div w:id="214850396">
              <w:marLeft w:val="0"/>
              <w:marRight w:val="0"/>
              <w:marTop w:val="0"/>
              <w:marBottom w:val="0"/>
              <w:divBdr>
                <w:top w:val="none" w:sz="0" w:space="0" w:color="auto"/>
                <w:left w:val="none" w:sz="0" w:space="0" w:color="auto"/>
                <w:bottom w:val="none" w:sz="0" w:space="0" w:color="auto"/>
                <w:right w:val="none" w:sz="0" w:space="0" w:color="auto"/>
              </w:divBdr>
            </w:div>
            <w:div w:id="1447315290">
              <w:marLeft w:val="0"/>
              <w:marRight w:val="0"/>
              <w:marTop w:val="0"/>
              <w:marBottom w:val="0"/>
              <w:divBdr>
                <w:top w:val="none" w:sz="0" w:space="0" w:color="auto"/>
                <w:left w:val="none" w:sz="0" w:space="0" w:color="auto"/>
                <w:bottom w:val="none" w:sz="0" w:space="0" w:color="auto"/>
                <w:right w:val="none" w:sz="0" w:space="0" w:color="auto"/>
              </w:divBdr>
            </w:div>
            <w:div w:id="1611741103">
              <w:marLeft w:val="0"/>
              <w:marRight w:val="0"/>
              <w:marTop w:val="0"/>
              <w:marBottom w:val="0"/>
              <w:divBdr>
                <w:top w:val="none" w:sz="0" w:space="0" w:color="auto"/>
                <w:left w:val="none" w:sz="0" w:space="0" w:color="auto"/>
                <w:bottom w:val="none" w:sz="0" w:space="0" w:color="auto"/>
                <w:right w:val="none" w:sz="0" w:space="0" w:color="auto"/>
              </w:divBdr>
            </w:div>
            <w:div w:id="1233201982">
              <w:marLeft w:val="0"/>
              <w:marRight w:val="0"/>
              <w:marTop w:val="0"/>
              <w:marBottom w:val="0"/>
              <w:divBdr>
                <w:top w:val="none" w:sz="0" w:space="0" w:color="auto"/>
                <w:left w:val="none" w:sz="0" w:space="0" w:color="auto"/>
                <w:bottom w:val="none" w:sz="0" w:space="0" w:color="auto"/>
                <w:right w:val="none" w:sz="0" w:space="0" w:color="auto"/>
              </w:divBdr>
            </w:div>
            <w:div w:id="30544054">
              <w:marLeft w:val="0"/>
              <w:marRight w:val="0"/>
              <w:marTop w:val="0"/>
              <w:marBottom w:val="0"/>
              <w:divBdr>
                <w:top w:val="none" w:sz="0" w:space="0" w:color="auto"/>
                <w:left w:val="none" w:sz="0" w:space="0" w:color="auto"/>
                <w:bottom w:val="none" w:sz="0" w:space="0" w:color="auto"/>
                <w:right w:val="none" w:sz="0" w:space="0" w:color="auto"/>
              </w:divBdr>
            </w:div>
            <w:div w:id="733621792">
              <w:marLeft w:val="0"/>
              <w:marRight w:val="0"/>
              <w:marTop w:val="0"/>
              <w:marBottom w:val="0"/>
              <w:divBdr>
                <w:top w:val="none" w:sz="0" w:space="0" w:color="auto"/>
                <w:left w:val="none" w:sz="0" w:space="0" w:color="auto"/>
                <w:bottom w:val="none" w:sz="0" w:space="0" w:color="auto"/>
                <w:right w:val="none" w:sz="0" w:space="0" w:color="auto"/>
              </w:divBdr>
            </w:div>
            <w:div w:id="298805542">
              <w:marLeft w:val="0"/>
              <w:marRight w:val="0"/>
              <w:marTop w:val="0"/>
              <w:marBottom w:val="0"/>
              <w:divBdr>
                <w:top w:val="none" w:sz="0" w:space="0" w:color="auto"/>
                <w:left w:val="none" w:sz="0" w:space="0" w:color="auto"/>
                <w:bottom w:val="none" w:sz="0" w:space="0" w:color="auto"/>
                <w:right w:val="none" w:sz="0" w:space="0" w:color="auto"/>
              </w:divBdr>
            </w:div>
            <w:div w:id="133763265">
              <w:marLeft w:val="0"/>
              <w:marRight w:val="0"/>
              <w:marTop w:val="0"/>
              <w:marBottom w:val="0"/>
              <w:divBdr>
                <w:top w:val="none" w:sz="0" w:space="0" w:color="auto"/>
                <w:left w:val="none" w:sz="0" w:space="0" w:color="auto"/>
                <w:bottom w:val="none" w:sz="0" w:space="0" w:color="auto"/>
                <w:right w:val="none" w:sz="0" w:space="0" w:color="auto"/>
              </w:divBdr>
            </w:div>
          </w:divsChild>
        </w:div>
        <w:div w:id="630480103">
          <w:marLeft w:val="0"/>
          <w:marRight w:val="0"/>
          <w:marTop w:val="0"/>
          <w:marBottom w:val="0"/>
          <w:divBdr>
            <w:top w:val="none" w:sz="0" w:space="0" w:color="auto"/>
            <w:left w:val="none" w:sz="0" w:space="0" w:color="auto"/>
            <w:bottom w:val="none" w:sz="0" w:space="0" w:color="auto"/>
            <w:right w:val="none" w:sz="0" w:space="0" w:color="auto"/>
          </w:divBdr>
          <w:divsChild>
            <w:div w:id="55907537">
              <w:marLeft w:val="0"/>
              <w:marRight w:val="0"/>
              <w:marTop w:val="0"/>
              <w:marBottom w:val="0"/>
              <w:divBdr>
                <w:top w:val="none" w:sz="0" w:space="0" w:color="auto"/>
                <w:left w:val="none" w:sz="0" w:space="0" w:color="auto"/>
                <w:bottom w:val="none" w:sz="0" w:space="0" w:color="auto"/>
                <w:right w:val="none" w:sz="0" w:space="0" w:color="auto"/>
              </w:divBdr>
            </w:div>
            <w:div w:id="339551207">
              <w:marLeft w:val="0"/>
              <w:marRight w:val="0"/>
              <w:marTop w:val="0"/>
              <w:marBottom w:val="0"/>
              <w:divBdr>
                <w:top w:val="none" w:sz="0" w:space="0" w:color="auto"/>
                <w:left w:val="none" w:sz="0" w:space="0" w:color="auto"/>
                <w:bottom w:val="none" w:sz="0" w:space="0" w:color="auto"/>
                <w:right w:val="none" w:sz="0" w:space="0" w:color="auto"/>
              </w:divBdr>
            </w:div>
            <w:div w:id="329909947">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162742818">
              <w:marLeft w:val="0"/>
              <w:marRight w:val="0"/>
              <w:marTop w:val="0"/>
              <w:marBottom w:val="0"/>
              <w:divBdr>
                <w:top w:val="none" w:sz="0" w:space="0" w:color="auto"/>
                <w:left w:val="none" w:sz="0" w:space="0" w:color="auto"/>
                <w:bottom w:val="none" w:sz="0" w:space="0" w:color="auto"/>
                <w:right w:val="none" w:sz="0" w:space="0" w:color="auto"/>
              </w:divBdr>
            </w:div>
            <w:div w:id="1714187108">
              <w:marLeft w:val="0"/>
              <w:marRight w:val="0"/>
              <w:marTop w:val="0"/>
              <w:marBottom w:val="0"/>
              <w:divBdr>
                <w:top w:val="none" w:sz="0" w:space="0" w:color="auto"/>
                <w:left w:val="none" w:sz="0" w:space="0" w:color="auto"/>
                <w:bottom w:val="none" w:sz="0" w:space="0" w:color="auto"/>
                <w:right w:val="none" w:sz="0" w:space="0" w:color="auto"/>
              </w:divBdr>
            </w:div>
            <w:div w:id="149760783">
              <w:marLeft w:val="0"/>
              <w:marRight w:val="0"/>
              <w:marTop w:val="0"/>
              <w:marBottom w:val="0"/>
              <w:divBdr>
                <w:top w:val="none" w:sz="0" w:space="0" w:color="auto"/>
                <w:left w:val="none" w:sz="0" w:space="0" w:color="auto"/>
                <w:bottom w:val="none" w:sz="0" w:space="0" w:color="auto"/>
                <w:right w:val="none" w:sz="0" w:space="0" w:color="auto"/>
              </w:divBdr>
            </w:div>
            <w:div w:id="33627684">
              <w:marLeft w:val="0"/>
              <w:marRight w:val="0"/>
              <w:marTop w:val="0"/>
              <w:marBottom w:val="0"/>
              <w:divBdr>
                <w:top w:val="none" w:sz="0" w:space="0" w:color="auto"/>
                <w:left w:val="none" w:sz="0" w:space="0" w:color="auto"/>
                <w:bottom w:val="none" w:sz="0" w:space="0" w:color="auto"/>
                <w:right w:val="none" w:sz="0" w:space="0" w:color="auto"/>
              </w:divBdr>
            </w:div>
            <w:div w:id="1670713726">
              <w:marLeft w:val="0"/>
              <w:marRight w:val="0"/>
              <w:marTop w:val="0"/>
              <w:marBottom w:val="0"/>
              <w:divBdr>
                <w:top w:val="none" w:sz="0" w:space="0" w:color="auto"/>
                <w:left w:val="none" w:sz="0" w:space="0" w:color="auto"/>
                <w:bottom w:val="none" w:sz="0" w:space="0" w:color="auto"/>
                <w:right w:val="none" w:sz="0" w:space="0" w:color="auto"/>
              </w:divBdr>
            </w:div>
            <w:div w:id="204878955">
              <w:marLeft w:val="0"/>
              <w:marRight w:val="0"/>
              <w:marTop w:val="0"/>
              <w:marBottom w:val="0"/>
              <w:divBdr>
                <w:top w:val="none" w:sz="0" w:space="0" w:color="auto"/>
                <w:left w:val="none" w:sz="0" w:space="0" w:color="auto"/>
                <w:bottom w:val="none" w:sz="0" w:space="0" w:color="auto"/>
                <w:right w:val="none" w:sz="0" w:space="0" w:color="auto"/>
              </w:divBdr>
            </w:div>
            <w:div w:id="2077587726">
              <w:marLeft w:val="0"/>
              <w:marRight w:val="0"/>
              <w:marTop w:val="0"/>
              <w:marBottom w:val="0"/>
              <w:divBdr>
                <w:top w:val="none" w:sz="0" w:space="0" w:color="auto"/>
                <w:left w:val="none" w:sz="0" w:space="0" w:color="auto"/>
                <w:bottom w:val="none" w:sz="0" w:space="0" w:color="auto"/>
                <w:right w:val="none" w:sz="0" w:space="0" w:color="auto"/>
              </w:divBdr>
            </w:div>
            <w:div w:id="867645439">
              <w:marLeft w:val="0"/>
              <w:marRight w:val="0"/>
              <w:marTop w:val="0"/>
              <w:marBottom w:val="0"/>
              <w:divBdr>
                <w:top w:val="none" w:sz="0" w:space="0" w:color="auto"/>
                <w:left w:val="none" w:sz="0" w:space="0" w:color="auto"/>
                <w:bottom w:val="none" w:sz="0" w:space="0" w:color="auto"/>
                <w:right w:val="none" w:sz="0" w:space="0" w:color="auto"/>
              </w:divBdr>
            </w:div>
            <w:div w:id="341058024">
              <w:marLeft w:val="0"/>
              <w:marRight w:val="0"/>
              <w:marTop w:val="0"/>
              <w:marBottom w:val="0"/>
              <w:divBdr>
                <w:top w:val="none" w:sz="0" w:space="0" w:color="auto"/>
                <w:left w:val="none" w:sz="0" w:space="0" w:color="auto"/>
                <w:bottom w:val="none" w:sz="0" w:space="0" w:color="auto"/>
                <w:right w:val="none" w:sz="0" w:space="0" w:color="auto"/>
              </w:divBdr>
            </w:div>
            <w:div w:id="244532651">
              <w:marLeft w:val="0"/>
              <w:marRight w:val="0"/>
              <w:marTop w:val="0"/>
              <w:marBottom w:val="0"/>
              <w:divBdr>
                <w:top w:val="none" w:sz="0" w:space="0" w:color="auto"/>
                <w:left w:val="none" w:sz="0" w:space="0" w:color="auto"/>
                <w:bottom w:val="none" w:sz="0" w:space="0" w:color="auto"/>
                <w:right w:val="none" w:sz="0" w:space="0" w:color="auto"/>
              </w:divBdr>
            </w:div>
            <w:div w:id="645746052">
              <w:marLeft w:val="0"/>
              <w:marRight w:val="0"/>
              <w:marTop w:val="0"/>
              <w:marBottom w:val="0"/>
              <w:divBdr>
                <w:top w:val="none" w:sz="0" w:space="0" w:color="auto"/>
                <w:left w:val="none" w:sz="0" w:space="0" w:color="auto"/>
                <w:bottom w:val="none" w:sz="0" w:space="0" w:color="auto"/>
                <w:right w:val="none" w:sz="0" w:space="0" w:color="auto"/>
              </w:divBdr>
            </w:div>
            <w:div w:id="414783329">
              <w:marLeft w:val="0"/>
              <w:marRight w:val="0"/>
              <w:marTop w:val="0"/>
              <w:marBottom w:val="0"/>
              <w:divBdr>
                <w:top w:val="none" w:sz="0" w:space="0" w:color="auto"/>
                <w:left w:val="none" w:sz="0" w:space="0" w:color="auto"/>
                <w:bottom w:val="none" w:sz="0" w:space="0" w:color="auto"/>
                <w:right w:val="none" w:sz="0" w:space="0" w:color="auto"/>
              </w:divBdr>
            </w:div>
            <w:div w:id="1760372217">
              <w:marLeft w:val="0"/>
              <w:marRight w:val="0"/>
              <w:marTop w:val="0"/>
              <w:marBottom w:val="0"/>
              <w:divBdr>
                <w:top w:val="none" w:sz="0" w:space="0" w:color="auto"/>
                <w:left w:val="none" w:sz="0" w:space="0" w:color="auto"/>
                <w:bottom w:val="none" w:sz="0" w:space="0" w:color="auto"/>
                <w:right w:val="none" w:sz="0" w:space="0" w:color="auto"/>
              </w:divBdr>
            </w:div>
            <w:div w:id="1656182596">
              <w:marLeft w:val="0"/>
              <w:marRight w:val="0"/>
              <w:marTop w:val="0"/>
              <w:marBottom w:val="0"/>
              <w:divBdr>
                <w:top w:val="none" w:sz="0" w:space="0" w:color="auto"/>
                <w:left w:val="none" w:sz="0" w:space="0" w:color="auto"/>
                <w:bottom w:val="none" w:sz="0" w:space="0" w:color="auto"/>
                <w:right w:val="none" w:sz="0" w:space="0" w:color="auto"/>
              </w:divBdr>
            </w:div>
            <w:div w:id="2022312026">
              <w:marLeft w:val="0"/>
              <w:marRight w:val="0"/>
              <w:marTop w:val="0"/>
              <w:marBottom w:val="0"/>
              <w:divBdr>
                <w:top w:val="none" w:sz="0" w:space="0" w:color="auto"/>
                <w:left w:val="none" w:sz="0" w:space="0" w:color="auto"/>
                <w:bottom w:val="none" w:sz="0" w:space="0" w:color="auto"/>
                <w:right w:val="none" w:sz="0" w:space="0" w:color="auto"/>
              </w:divBdr>
            </w:div>
            <w:div w:id="7953088">
              <w:marLeft w:val="0"/>
              <w:marRight w:val="0"/>
              <w:marTop w:val="0"/>
              <w:marBottom w:val="0"/>
              <w:divBdr>
                <w:top w:val="none" w:sz="0" w:space="0" w:color="auto"/>
                <w:left w:val="none" w:sz="0" w:space="0" w:color="auto"/>
                <w:bottom w:val="none" w:sz="0" w:space="0" w:color="auto"/>
                <w:right w:val="none" w:sz="0" w:space="0" w:color="auto"/>
              </w:divBdr>
            </w:div>
          </w:divsChild>
        </w:div>
        <w:div w:id="761532609">
          <w:marLeft w:val="0"/>
          <w:marRight w:val="0"/>
          <w:marTop w:val="0"/>
          <w:marBottom w:val="0"/>
          <w:divBdr>
            <w:top w:val="none" w:sz="0" w:space="0" w:color="auto"/>
            <w:left w:val="none" w:sz="0" w:space="0" w:color="auto"/>
            <w:bottom w:val="none" w:sz="0" w:space="0" w:color="auto"/>
            <w:right w:val="none" w:sz="0" w:space="0" w:color="auto"/>
          </w:divBdr>
        </w:div>
        <w:div w:id="1485119038">
          <w:marLeft w:val="0"/>
          <w:marRight w:val="0"/>
          <w:marTop w:val="0"/>
          <w:marBottom w:val="0"/>
          <w:divBdr>
            <w:top w:val="none" w:sz="0" w:space="0" w:color="auto"/>
            <w:left w:val="none" w:sz="0" w:space="0" w:color="auto"/>
            <w:bottom w:val="none" w:sz="0" w:space="0" w:color="auto"/>
            <w:right w:val="none" w:sz="0" w:space="0" w:color="auto"/>
          </w:divBdr>
        </w:div>
        <w:div w:id="797072343">
          <w:marLeft w:val="0"/>
          <w:marRight w:val="0"/>
          <w:marTop w:val="0"/>
          <w:marBottom w:val="0"/>
          <w:divBdr>
            <w:top w:val="none" w:sz="0" w:space="0" w:color="auto"/>
            <w:left w:val="none" w:sz="0" w:space="0" w:color="auto"/>
            <w:bottom w:val="none" w:sz="0" w:space="0" w:color="auto"/>
            <w:right w:val="none" w:sz="0" w:space="0" w:color="auto"/>
          </w:divBdr>
        </w:div>
        <w:div w:id="1800763099">
          <w:marLeft w:val="0"/>
          <w:marRight w:val="0"/>
          <w:marTop w:val="0"/>
          <w:marBottom w:val="0"/>
          <w:divBdr>
            <w:top w:val="none" w:sz="0" w:space="0" w:color="auto"/>
            <w:left w:val="none" w:sz="0" w:space="0" w:color="auto"/>
            <w:bottom w:val="none" w:sz="0" w:space="0" w:color="auto"/>
            <w:right w:val="none" w:sz="0" w:space="0" w:color="auto"/>
          </w:divBdr>
        </w:div>
        <w:div w:id="1733574499">
          <w:marLeft w:val="0"/>
          <w:marRight w:val="0"/>
          <w:marTop w:val="0"/>
          <w:marBottom w:val="0"/>
          <w:divBdr>
            <w:top w:val="none" w:sz="0" w:space="0" w:color="auto"/>
            <w:left w:val="none" w:sz="0" w:space="0" w:color="auto"/>
            <w:bottom w:val="none" w:sz="0" w:space="0" w:color="auto"/>
            <w:right w:val="none" w:sz="0" w:space="0" w:color="auto"/>
          </w:divBdr>
        </w:div>
        <w:div w:id="1106391502">
          <w:marLeft w:val="0"/>
          <w:marRight w:val="0"/>
          <w:marTop w:val="0"/>
          <w:marBottom w:val="0"/>
          <w:divBdr>
            <w:top w:val="none" w:sz="0" w:space="0" w:color="auto"/>
            <w:left w:val="none" w:sz="0" w:space="0" w:color="auto"/>
            <w:bottom w:val="none" w:sz="0" w:space="0" w:color="auto"/>
            <w:right w:val="none" w:sz="0" w:space="0" w:color="auto"/>
          </w:divBdr>
        </w:div>
        <w:div w:id="1041170878">
          <w:marLeft w:val="0"/>
          <w:marRight w:val="0"/>
          <w:marTop w:val="0"/>
          <w:marBottom w:val="0"/>
          <w:divBdr>
            <w:top w:val="none" w:sz="0" w:space="0" w:color="auto"/>
            <w:left w:val="none" w:sz="0" w:space="0" w:color="auto"/>
            <w:bottom w:val="none" w:sz="0" w:space="0" w:color="auto"/>
            <w:right w:val="none" w:sz="0" w:space="0" w:color="auto"/>
          </w:divBdr>
        </w:div>
        <w:div w:id="1730834809">
          <w:marLeft w:val="0"/>
          <w:marRight w:val="0"/>
          <w:marTop w:val="0"/>
          <w:marBottom w:val="0"/>
          <w:divBdr>
            <w:top w:val="none" w:sz="0" w:space="0" w:color="auto"/>
            <w:left w:val="none" w:sz="0" w:space="0" w:color="auto"/>
            <w:bottom w:val="none" w:sz="0" w:space="0" w:color="auto"/>
            <w:right w:val="none" w:sz="0" w:space="0" w:color="auto"/>
          </w:divBdr>
        </w:div>
        <w:div w:id="1654024483">
          <w:marLeft w:val="0"/>
          <w:marRight w:val="0"/>
          <w:marTop w:val="0"/>
          <w:marBottom w:val="0"/>
          <w:divBdr>
            <w:top w:val="none" w:sz="0" w:space="0" w:color="auto"/>
            <w:left w:val="none" w:sz="0" w:space="0" w:color="auto"/>
            <w:bottom w:val="none" w:sz="0" w:space="0" w:color="auto"/>
            <w:right w:val="none" w:sz="0" w:space="0" w:color="auto"/>
          </w:divBdr>
        </w:div>
        <w:div w:id="17514990">
          <w:marLeft w:val="0"/>
          <w:marRight w:val="0"/>
          <w:marTop w:val="0"/>
          <w:marBottom w:val="0"/>
          <w:divBdr>
            <w:top w:val="none" w:sz="0" w:space="0" w:color="auto"/>
            <w:left w:val="none" w:sz="0" w:space="0" w:color="auto"/>
            <w:bottom w:val="none" w:sz="0" w:space="0" w:color="auto"/>
            <w:right w:val="none" w:sz="0" w:space="0" w:color="auto"/>
          </w:divBdr>
        </w:div>
        <w:div w:id="1567912009">
          <w:marLeft w:val="0"/>
          <w:marRight w:val="0"/>
          <w:marTop w:val="0"/>
          <w:marBottom w:val="0"/>
          <w:divBdr>
            <w:top w:val="none" w:sz="0" w:space="0" w:color="auto"/>
            <w:left w:val="none" w:sz="0" w:space="0" w:color="auto"/>
            <w:bottom w:val="none" w:sz="0" w:space="0" w:color="auto"/>
            <w:right w:val="none" w:sz="0" w:space="0" w:color="auto"/>
          </w:divBdr>
        </w:div>
        <w:div w:id="1515992136">
          <w:marLeft w:val="0"/>
          <w:marRight w:val="0"/>
          <w:marTop w:val="0"/>
          <w:marBottom w:val="0"/>
          <w:divBdr>
            <w:top w:val="none" w:sz="0" w:space="0" w:color="auto"/>
            <w:left w:val="none" w:sz="0" w:space="0" w:color="auto"/>
            <w:bottom w:val="none" w:sz="0" w:space="0" w:color="auto"/>
            <w:right w:val="none" w:sz="0" w:space="0" w:color="auto"/>
          </w:divBdr>
        </w:div>
        <w:div w:id="1213347421">
          <w:marLeft w:val="0"/>
          <w:marRight w:val="0"/>
          <w:marTop w:val="0"/>
          <w:marBottom w:val="0"/>
          <w:divBdr>
            <w:top w:val="none" w:sz="0" w:space="0" w:color="auto"/>
            <w:left w:val="none" w:sz="0" w:space="0" w:color="auto"/>
            <w:bottom w:val="none" w:sz="0" w:space="0" w:color="auto"/>
            <w:right w:val="none" w:sz="0" w:space="0" w:color="auto"/>
          </w:divBdr>
        </w:div>
        <w:div w:id="473109970">
          <w:marLeft w:val="0"/>
          <w:marRight w:val="0"/>
          <w:marTop w:val="0"/>
          <w:marBottom w:val="0"/>
          <w:divBdr>
            <w:top w:val="none" w:sz="0" w:space="0" w:color="auto"/>
            <w:left w:val="none" w:sz="0" w:space="0" w:color="auto"/>
            <w:bottom w:val="none" w:sz="0" w:space="0" w:color="auto"/>
            <w:right w:val="none" w:sz="0" w:space="0" w:color="auto"/>
          </w:divBdr>
        </w:div>
        <w:div w:id="351810498">
          <w:marLeft w:val="0"/>
          <w:marRight w:val="0"/>
          <w:marTop w:val="0"/>
          <w:marBottom w:val="0"/>
          <w:divBdr>
            <w:top w:val="none" w:sz="0" w:space="0" w:color="auto"/>
            <w:left w:val="none" w:sz="0" w:space="0" w:color="auto"/>
            <w:bottom w:val="none" w:sz="0" w:space="0" w:color="auto"/>
            <w:right w:val="none" w:sz="0" w:space="0" w:color="auto"/>
          </w:divBdr>
        </w:div>
        <w:div w:id="745494977">
          <w:marLeft w:val="0"/>
          <w:marRight w:val="0"/>
          <w:marTop w:val="0"/>
          <w:marBottom w:val="0"/>
          <w:divBdr>
            <w:top w:val="none" w:sz="0" w:space="0" w:color="auto"/>
            <w:left w:val="none" w:sz="0" w:space="0" w:color="auto"/>
            <w:bottom w:val="none" w:sz="0" w:space="0" w:color="auto"/>
            <w:right w:val="none" w:sz="0" w:space="0" w:color="auto"/>
          </w:divBdr>
        </w:div>
        <w:div w:id="1413307863">
          <w:marLeft w:val="0"/>
          <w:marRight w:val="0"/>
          <w:marTop w:val="0"/>
          <w:marBottom w:val="0"/>
          <w:divBdr>
            <w:top w:val="none" w:sz="0" w:space="0" w:color="auto"/>
            <w:left w:val="none" w:sz="0" w:space="0" w:color="auto"/>
            <w:bottom w:val="none" w:sz="0" w:space="0" w:color="auto"/>
            <w:right w:val="none" w:sz="0" w:space="0" w:color="auto"/>
          </w:divBdr>
        </w:div>
        <w:div w:id="848370761">
          <w:marLeft w:val="0"/>
          <w:marRight w:val="0"/>
          <w:marTop w:val="0"/>
          <w:marBottom w:val="0"/>
          <w:divBdr>
            <w:top w:val="none" w:sz="0" w:space="0" w:color="auto"/>
            <w:left w:val="none" w:sz="0" w:space="0" w:color="auto"/>
            <w:bottom w:val="none" w:sz="0" w:space="0" w:color="auto"/>
            <w:right w:val="none" w:sz="0" w:space="0" w:color="auto"/>
          </w:divBdr>
        </w:div>
        <w:div w:id="1040319411">
          <w:marLeft w:val="0"/>
          <w:marRight w:val="0"/>
          <w:marTop w:val="0"/>
          <w:marBottom w:val="0"/>
          <w:divBdr>
            <w:top w:val="none" w:sz="0" w:space="0" w:color="auto"/>
            <w:left w:val="none" w:sz="0" w:space="0" w:color="auto"/>
            <w:bottom w:val="none" w:sz="0" w:space="0" w:color="auto"/>
            <w:right w:val="none" w:sz="0" w:space="0" w:color="auto"/>
          </w:divBdr>
        </w:div>
        <w:div w:id="2111196059">
          <w:marLeft w:val="0"/>
          <w:marRight w:val="0"/>
          <w:marTop w:val="0"/>
          <w:marBottom w:val="0"/>
          <w:divBdr>
            <w:top w:val="none" w:sz="0" w:space="0" w:color="auto"/>
            <w:left w:val="none" w:sz="0" w:space="0" w:color="auto"/>
            <w:bottom w:val="none" w:sz="0" w:space="0" w:color="auto"/>
            <w:right w:val="none" w:sz="0" w:space="0" w:color="auto"/>
          </w:divBdr>
        </w:div>
        <w:div w:id="679091132">
          <w:marLeft w:val="0"/>
          <w:marRight w:val="0"/>
          <w:marTop w:val="0"/>
          <w:marBottom w:val="0"/>
          <w:divBdr>
            <w:top w:val="none" w:sz="0" w:space="0" w:color="auto"/>
            <w:left w:val="none" w:sz="0" w:space="0" w:color="auto"/>
            <w:bottom w:val="none" w:sz="0" w:space="0" w:color="auto"/>
            <w:right w:val="none" w:sz="0" w:space="0" w:color="auto"/>
          </w:divBdr>
          <w:divsChild>
            <w:div w:id="703289171">
              <w:marLeft w:val="0"/>
              <w:marRight w:val="0"/>
              <w:marTop w:val="0"/>
              <w:marBottom w:val="0"/>
              <w:divBdr>
                <w:top w:val="none" w:sz="0" w:space="0" w:color="auto"/>
                <w:left w:val="none" w:sz="0" w:space="0" w:color="auto"/>
                <w:bottom w:val="none" w:sz="0" w:space="0" w:color="auto"/>
                <w:right w:val="none" w:sz="0" w:space="0" w:color="auto"/>
              </w:divBdr>
            </w:div>
            <w:div w:id="904342758">
              <w:marLeft w:val="0"/>
              <w:marRight w:val="0"/>
              <w:marTop w:val="0"/>
              <w:marBottom w:val="0"/>
              <w:divBdr>
                <w:top w:val="none" w:sz="0" w:space="0" w:color="auto"/>
                <w:left w:val="none" w:sz="0" w:space="0" w:color="auto"/>
                <w:bottom w:val="none" w:sz="0" w:space="0" w:color="auto"/>
                <w:right w:val="none" w:sz="0" w:space="0" w:color="auto"/>
              </w:divBdr>
            </w:div>
            <w:div w:id="435715730">
              <w:marLeft w:val="0"/>
              <w:marRight w:val="0"/>
              <w:marTop w:val="0"/>
              <w:marBottom w:val="0"/>
              <w:divBdr>
                <w:top w:val="none" w:sz="0" w:space="0" w:color="auto"/>
                <w:left w:val="none" w:sz="0" w:space="0" w:color="auto"/>
                <w:bottom w:val="none" w:sz="0" w:space="0" w:color="auto"/>
                <w:right w:val="none" w:sz="0" w:space="0" w:color="auto"/>
              </w:divBdr>
            </w:div>
            <w:div w:id="1465075664">
              <w:marLeft w:val="0"/>
              <w:marRight w:val="0"/>
              <w:marTop w:val="0"/>
              <w:marBottom w:val="0"/>
              <w:divBdr>
                <w:top w:val="none" w:sz="0" w:space="0" w:color="auto"/>
                <w:left w:val="none" w:sz="0" w:space="0" w:color="auto"/>
                <w:bottom w:val="none" w:sz="0" w:space="0" w:color="auto"/>
                <w:right w:val="none" w:sz="0" w:space="0" w:color="auto"/>
              </w:divBdr>
            </w:div>
            <w:div w:id="192882913">
              <w:marLeft w:val="0"/>
              <w:marRight w:val="0"/>
              <w:marTop w:val="0"/>
              <w:marBottom w:val="0"/>
              <w:divBdr>
                <w:top w:val="none" w:sz="0" w:space="0" w:color="auto"/>
                <w:left w:val="none" w:sz="0" w:space="0" w:color="auto"/>
                <w:bottom w:val="none" w:sz="0" w:space="0" w:color="auto"/>
                <w:right w:val="none" w:sz="0" w:space="0" w:color="auto"/>
              </w:divBdr>
            </w:div>
            <w:div w:id="1262837356">
              <w:marLeft w:val="0"/>
              <w:marRight w:val="0"/>
              <w:marTop w:val="0"/>
              <w:marBottom w:val="0"/>
              <w:divBdr>
                <w:top w:val="none" w:sz="0" w:space="0" w:color="auto"/>
                <w:left w:val="none" w:sz="0" w:space="0" w:color="auto"/>
                <w:bottom w:val="none" w:sz="0" w:space="0" w:color="auto"/>
                <w:right w:val="none" w:sz="0" w:space="0" w:color="auto"/>
              </w:divBdr>
            </w:div>
            <w:div w:id="1934587748">
              <w:marLeft w:val="0"/>
              <w:marRight w:val="0"/>
              <w:marTop w:val="0"/>
              <w:marBottom w:val="0"/>
              <w:divBdr>
                <w:top w:val="none" w:sz="0" w:space="0" w:color="auto"/>
                <w:left w:val="none" w:sz="0" w:space="0" w:color="auto"/>
                <w:bottom w:val="none" w:sz="0" w:space="0" w:color="auto"/>
                <w:right w:val="none" w:sz="0" w:space="0" w:color="auto"/>
              </w:divBdr>
            </w:div>
            <w:div w:id="343677201">
              <w:marLeft w:val="0"/>
              <w:marRight w:val="0"/>
              <w:marTop w:val="0"/>
              <w:marBottom w:val="0"/>
              <w:divBdr>
                <w:top w:val="none" w:sz="0" w:space="0" w:color="auto"/>
                <w:left w:val="none" w:sz="0" w:space="0" w:color="auto"/>
                <w:bottom w:val="none" w:sz="0" w:space="0" w:color="auto"/>
                <w:right w:val="none" w:sz="0" w:space="0" w:color="auto"/>
              </w:divBdr>
            </w:div>
            <w:div w:id="1468662652">
              <w:marLeft w:val="0"/>
              <w:marRight w:val="0"/>
              <w:marTop w:val="0"/>
              <w:marBottom w:val="0"/>
              <w:divBdr>
                <w:top w:val="none" w:sz="0" w:space="0" w:color="auto"/>
                <w:left w:val="none" w:sz="0" w:space="0" w:color="auto"/>
                <w:bottom w:val="none" w:sz="0" w:space="0" w:color="auto"/>
                <w:right w:val="none" w:sz="0" w:space="0" w:color="auto"/>
              </w:divBdr>
            </w:div>
            <w:div w:id="178855380">
              <w:marLeft w:val="0"/>
              <w:marRight w:val="0"/>
              <w:marTop w:val="0"/>
              <w:marBottom w:val="0"/>
              <w:divBdr>
                <w:top w:val="none" w:sz="0" w:space="0" w:color="auto"/>
                <w:left w:val="none" w:sz="0" w:space="0" w:color="auto"/>
                <w:bottom w:val="none" w:sz="0" w:space="0" w:color="auto"/>
                <w:right w:val="none" w:sz="0" w:space="0" w:color="auto"/>
              </w:divBdr>
            </w:div>
            <w:div w:id="2074692071">
              <w:marLeft w:val="0"/>
              <w:marRight w:val="0"/>
              <w:marTop w:val="0"/>
              <w:marBottom w:val="0"/>
              <w:divBdr>
                <w:top w:val="none" w:sz="0" w:space="0" w:color="auto"/>
                <w:left w:val="none" w:sz="0" w:space="0" w:color="auto"/>
                <w:bottom w:val="none" w:sz="0" w:space="0" w:color="auto"/>
                <w:right w:val="none" w:sz="0" w:space="0" w:color="auto"/>
              </w:divBdr>
            </w:div>
            <w:div w:id="450175740">
              <w:marLeft w:val="0"/>
              <w:marRight w:val="0"/>
              <w:marTop w:val="0"/>
              <w:marBottom w:val="0"/>
              <w:divBdr>
                <w:top w:val="none" w:sz="0" w:space="0" w:color="auto"/>
                <w:left w:val="none" w:sz="0" w:space="0" w:color="auto"/>
                <w:bottom w:val="none" w:sz="0" w:space="0" w:color="auto"/>
                <w:right w:val="none" w:sz="0" w:space="0" w:color="auto"/>
              </w:divBdr>
            </w:div>
            <w:div w:id="523322556">
              <w:marLeft w:val="0"/>
              <w:marRight w:val="0"/>
              <w:marTop w:val="0"/>
              <w:marBottom w:val="0"/>
              <w:divBdr>
                <w:top w:val="none" w:sz="0" w:space="0" w:color="auto"/>
                <w:left w:val="none" w:sz="0" w:space="0" w:color="auto"/>
                <w:bottom w:val="none" w:sz="0" w:space="0" w:color="auto"/>
                <w:right w:val="none" w:sz="0" w:space="0" w:color="auto"/>
              </w:divBdr>
            </w:div>
            <w:div w:id="1790590356">
              <w:marLeft w:val="0"/>
              <w:marRight w:val="0"/>
              <w:marTop w:val="0"/>
              <w:marBottom w:val="0"/>
              <w:divBdr>
                <w:top w:val="none" w:sz="0" w:space="0" w:color="auto"/>
                <w:left w:val="none" w:sz="0" w:space="0" w:color="auto"/>
                <w:bottom w:val="none" w:sz="0" w:space="0" w:color="auto"/>
                <w:right w:val="none" w:sz="0" w:space="0" w:color="auto"/>
              </w:divBdr>
            </w:div>
            <w:div w:id="210279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71388">
      <w:bodyDiv w:val="1"/>
      <w:marLeft w:val="0"/>
      <w:marRight w:val="0"/>
      <w:marTop w:val="0"/>
      <w:marBottom w:val="0"/>
      <w:divBdr>
        <w:top w:val="none" w:sz="0" w:space="0" w:color="auto"/>
        <w:left w:val="none" w:sz="0" w:space="0" w:color="auto"/>
        <w:bottom w:val="none" w:sz="0" w:space="0" w:color="auto"/>
        <w:right w:val="none" w:sz="0" w:space="0" w:color="auto"/>
      </w:divBdr>
      <w:divsChild>
        <w:div w:id="1914658876">
          <w:marLeft w:val="0"/>
          <w:marRight w:val="0"/>
          <w:marTop w:val="0"/>
          <w:marBottom w:val="0"/>
          <w:divBdr>
            <w:top w:val="none" w:sz="0" w:space="0" w:color="auto"/>
            <w:left w:val="none" w:sz="0" w:space="0" w:color="auto"/>
            <w:bottom w:val="none" w:sz="0" w:space="0" w:color="auto"/>
            <w:right w:val="none" w:sz="0" w:space="0" w:color="auto"/>
          </w:divBdr>
        </w:div>
        <w:div w:id="75791206">
          <w:marLeft w:val="0"/>
          <w:marRight w:val="0"/>
          <w:marTop w:val="0"/>
          <w:marBottom w:val="0"/>
          <w:divBdr>
            <w:top w:val="none" w:sz="0" w:space="0" w:color="auto"/>
            <w:left w:val="none" w:sz="0" w:space="0" w:color="auto"/>
            <w:bottom w:val="none" w:sz="0" w:space="0" w:color="auto"/>
            <w:right w:val="none" w:sz="0" w:space="0" w:color="auto"/>
          </w:divBdr>
        </w:div>
        <w:div w:id="595595256">
          <w:marLeft w:val="0"/>
          <w:marRight w:val="0"/>
          <w:marTop w:val="0"/>
          <w:marBottom w:val="0"/>
          <w:divBdr>
            <w:top w:val="none" w:sz="0" w:space="0" w:color="auto"/>
            <w:left w:val="none" w:sz="0" w:space="0" w:color="auto"/>
            <w:bottom w:val="none" w:sz="0" w:space="0" w:color="auto"/>
            <w:right w:val="none" w:sz="0" w:space="0" w:color="auto"/>
          </w:divBdr>
        </w:div>
        <w:div w:id="727728319">
          <w:marLeft w:val="0"/>
          <w:marRight w:val="0"/>
          <w:marTop w:val="0"/>
          <w:marBottom w:val="0"/>
          <w:divBdr>
            <w:top w:val="none" w:sz="0" w:space="0" w:color="auto"/>
            <w:left w:val="none" w:sz="0" w:space="0" w:color="auto"/>
            <w:bottom w:val="none" w:sz="0" w:space="0" w:color="auto"/>
            <w:right w:val="none" w:sz="0" w:space="0" w:color="auto"/>
          </w:divBdr>
        </w:div>
        <w:div w:id="6375792">
          <w:marLeft w:val="0"/>
          <w:marRight w:val="0"/>
          <w:marTop w:val="0"/>
          <w:marBottom w:val="0"/>
          <w:divBdr>
            <w:top w:val="none" w:sz="0" w:space="0" w:color="auto"/>
            <w:left w:val="none" w:sz="0" w:space="0" w:color="auto"/>
            <w:bottom w:val="none" w:sz="0" w:space="0" w:color="auto"/>
            <w:right w:val="none" w:sz="0" w:space="0" w:color="auto"/>
          </w:divBdr>
        </w:div>
        <w:div w:id="1968005814">
          <w:marLeft w:val="0"/>
          <w:marRight w:val="0"/>
          <w:marTop w:val="0"/>
          <w:marBottom w:val="0"/>
          <w:divBdr>
            <w:top w:val="none" w:sz="0" w:space="0" w:color="auto"/>
            <w:left w:val="none" w:sz="0" w:space="0" w:color="auto"/>
            <w:bottom w:val="none" w:sz="0" w:space="0" w:color="auto"/>
            <w:right w:val="none" w:sz="0" w:space="0" w:color="auto"/>
          </w:divBdr>
        </w:div>
        <w:div w:id="248924448">
          <w:marLeft w:val="0"/>
          <w:marRight w:val="0"/>
          <w:marTop w:val="0"/>
          <w:marBottom w:val="0"/>
          <w:divBdr>
            <w:top w:val="none" w:sz="0" w:space="0" w:color="auto"/>
            <w:left w:val="none" w:sz="0" w:space="0" w:color="auto"/>
            <w:bottom w:val="none" w:sz="0" w:space="0" w:color="auto"/>
            <w:right w:val="none" w:sz="0" w:space="0" w:color="auto"/>
          </w:divBdr>
        </w:div>
        <w:div w:id="1768846737">
          <w:marLeft w:val="0"/>
          <w:marRight w:val="0"/>
          <w:marTop w:val="0"/>
          <w:marBottom w:val="0"/>
          <w:divBdr>
            <w:top w:val="none" w:sz="0" w:space="0" w:color="auto"/>
            <w:left w:val="none" w:sz="0" w:space="0" w:color="auto"/>
            <w:bottom w:val="none" w:sz="0" w:space="0" w:color="auto"/>
            <w:right w:val="none" w:sz="0" w:space="0" w:color="auto"/>
          </w:divBdr>
        </w:div>
        <w:div w:id="1597051964">
          <w:marLeft w:val="0"/>
          <w:marRight w:val="0"/>
          <w:marTop w:val="0"/>
          <w:marBottom w:val="0"/>
          <w:divBdr>
            <w:top w:val="none" w:sz="0" w:space="0" w:color="auto"/>
            <w:left w:val="none" w:sz="0" w:space="0" w:color="auto"/>
            <w:bottom w:val="none" w:sz="0" w:space="0" w:color="auto"/>
            <w:right w:val="none" w:sz="0" w:space="0" w:color="auto"/>
          </w:divBdr>
        </w:div>
        <w:div w:id="1245215408">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990088256">
          <w:marLeft w:val="0"/>
          <w:marRight w:val="0"/>
          <w:marTop w:val="0"/>
          <w:marBottom w:val="0"/>
          <w:divBdr>
            <w:top w:val="none" w:sz="0" w:space="0" w:color="auto"/>
            <w:left w:val="none" w:sz="0" w:space="0" w:color="auto"/>
            <w:bottom w:val="none" w:sz="0" w:space="0" w:color="auto"/>
            <w:right w:val="none" w:sz="0" w:space="0" w:color="auto"/>
          </w:divBdr>
        </w:div>
        <w:div w:id="1795168906">
          <w:marLeft w:val="0"/>
          <w:marRight w:val="0"/>
          <w:marTop w:val="0"/>
          <w:marBottom w:val="0"/>
          <w:divBdr>
            <w:top w:val="none" w:sz="0" w:space="0" w:color="auto"/>
            <w:left w:val="none" w:sz="0" w:space="0" w:color="auto"/>
            <w:bottom w:val="none" w:sz="0" w:space="0" w:color="auto"/>
            <w:right w:val="none" w:sz="0" w:space="0" w:color="auto"/>
          </w:divBdr>
        </w:div>
        <w:div w:id="881479942">
          <w:marLeft w:val="0"/>
          <w:marRight w:val="0"/>
          <w:marTop w:val="0"/>
          <w:marBottom w:val="0"/>
          <w:divBdr>
            <w:top w:val="none" w:sz="0" w:space="0" w:color="auto"/>
            <w:left w:val="none" w:sz="0" w:space="0" w:color="auto"/>
            <w:bottom w:val="none" w:sz="0" w:space="0" w:color="auto"/>
            <w:right w:val="none" w:sz="0" w:space="0" w:color="auto"/>
          </w:divBdr>
        </w:div>
        <w:div w:id="1796828608">
          <w:marLeft w:val="0"/>
          <w:marRight w:val="0"/>
          <w:marTop w:val="0"/>
          <w:marBottom w:val="0"/>
          <w:divBdr>
            <w:top w:val="none" w:sz="0" w:space="0" w:color="auto"/>
            <w:left w:val="none" w:sz="0" w:space="0" w:color="auto"/>
            <w:bottom w:val="none" w:sz="0" w:space="0" w:color="auto"/>
            <w:right w:val="none" w:sz="0" w:space="0" w:color="auto"/>
          </w:divBdr>
        </w:div>
        <w:div w:id="52894197">
          <w:marLeft w:val="0"/>
          <w:marRight w:val="0"/>
          <w:marTop w:val="0"/>
          <w:marBottom w:val="0"/>
          <w:divBdr>
            <w:top w:val="none" w:sz="0" w:space="0" w:color="auto"/>
            <w:left w:val="none" w:sz="0" w:space="0" w:color="auto"/>
            <w:bottom w:val="none" w:sz="0" w:space="0" w:color="auto"/>
            <w:right w:val="none" w:sz="0" w:space="0" w:color="auto"/>
          </w:divBdr>
        </w:div>
        <w:div w:id="1325007163">
          <w:marLeft w:val="0"/>
          <w:marRight w:val="0"/>
          <w:marTop w:val="0"/>
          <w:marBottom w:val="0"/>
          <w:divBdr>
            <w:top w:val="none" w:sz="0" w:space="0" w:color="auto"/>
            <w:left w:val="none" w:sz="0" w:space="0" w:color="auto"/>
            <w:bottom w:val="none" w:sz="0" w:space="0" w:color="auto"/>
            <w:right w:val="none" w:sz="0" w:space="0" w:color="auto"/>
          </w:divBdr>
        </w:div>
        <w:div w:id="832766493">
          <w:marLeft w:val="0"/>
          <w:marRight w:val="0"/>
          <w:marTop w:val="0"/>
          <w:marBottom w:val="0"/>
          <w:divBdr>
            <w:top w:val="none" w:sz="0" w:space="0" w:color="auto"/>
            <w:left w:val="none" w:sz="0" w:space="0" w:color="auto"/>
            <w:bottom w:val="none" w:sz="0" w:space="0" w:color="auto"/>
            <w:right w:val="none" w:sz="0" w:space="0" w:color="auto"/>
          </w:divBdr>
        </w:div>
        <w:div w:id="395010667">
          <w:marLeft w:val="0"/>
          <w:marRight w:val="0"/>
          <w:marTop w:val="0"/>
          <w:marBottom w:val="0"/>
          <w:divBdr>
            <w:top w:val="none" w:sz="0" w:space="0" w:color="auto"/>
            <w:left w:val="none" w:sz="0" w:space="0" w:color="auto"/>
            <w:bottom w:val="none" w:sz="0" w:space="0" w:color="auto"/>
            <w:right w:val="none" w:sz="0" w:space="0" w:color="auto"/>
          </w:divBdr>
        </w:div>
        <w:div w:id="969944126">
          <w:marLeft w:val="0"/>
          <w:marRight w:val="0"/>
          <w:marTop w:val="0"/>
          <w:marBottom w:val="0"/>
          <w:divBdr>
            <w:top w:val="none" w:sz="0" w:space="0" w:color="auto"/>
            <w:left w:val="none" w:sz="0" w:space="0" w:color="auto"/>
            <w:bottom w:val="none" w:sz="0" w:space="0" w:color="auto"/>
            <w:right w:val="none" w:sz="0" w:space="0" w:color="auto"/>
          </w:divBdr>
        </w:div>
        <w:div w:id="1385641398">
          <w:marLeft w:val="0"/>
          <w:marRight w:val="0"/>
          <w:marTop w:val="0"/>
          <w:marBottom w:val="0"/>
          <w:divBdr>
            <w:top w:val="none" w:sz="0" w:space="0" w:color="auto"/>
            <w:left w:val="none" w:sz="0" w:space="0" w:color="auto"/>
            <w:bottom w:val="none" w:sz="0" w:space="0" w:color="auto"/>
            <w:right w:val="none" w:sz="0" w:space="0" w:color="auto"/>
          </w:divBdr>
        </w:div>
        <w:div w:id="817842967">
          <w:marLeft w:val="0"/>
          <w:marRight w:val="0"/>
          <w:marTop w:val="0"/>
          <w:marBottom w:val="0"/>
          <w:divBdr>
            <w:top w:val="none" w:sz="0" w:space="0" w:color="auto"/>
            <w:left w:val="none" w:sz="0" w:space="0" w:color="auto"/>
            <w:bottom w:val="none" w:sz="0" w:space="0" w:color="auto"/>
            <w:right w:val="none" w:sz="0" w:space="0" w:color="auto"/>
          </w:divBdr>
        </w:div>
        <w:div w:id="1590238245">
          <w:marLeft w:val="0"/>
          <w:marRight w:val="0"/>
          <w:marTop w:val="0"/>
          <w:marBottom w:val="0"/>
          <w:divBdr>
            <w:top w:val="none" w:sz="0" w:space="0" w:color="auto"/>
            <w:left w:val="none" w:sz="0" w:space="0" w:color="auto"/>
            <w:bottom w:val="none" w:sz="0" w:space="0" w:color="auto"/>
            <w:right w:val="none" w:sz="0" w:space="0" w:color="auto"/>
          </w:divBdr>
        </w:div>
        <w:div w:id="1127896736">
          <w:marLeft w:val="0"/>
          <w:marRight w:val="0"/>
          <w:marTop w:val="0"/>
          <w:marBottom w:val="0"/>
          <w:divBdr>
            <w:top w:val="none" w:sz="0" w:space="0" w:color="auto"/>
            <w:left w:val="none" w:sz="0" w:space="0" w:color="auto"/>
            <w:bottom w:val="none" w:sz="0" w:space="0" w:color="auto"/>
            <w:right w:val="none" w:sz="0" w:space="0" w:color="auto"/>
          </w:divBdr>
        </w:div>
        <w:div w:id="1225138418">
          <w:marLeft w:val="0"/>
          <w:marRight w:val="0"/>
          <w:marTop w:val="0"/>
          <w:marBottom w:val="0"/>
          <w:divBdr>
            <w:top w:val="none" w:sz="0" w:space="0" w:color="auto"/>
            <w:left w:val="none" w:sz="0" w:space="0" w:color="auto"/>
            <w:bottom w:val="none" w:sz="0" w:space="0" w:color="auto"/>
            <w:right w:val="none" w:sz="0" w:space="0" w:color="auto"/>
          </w:divBdr>
        </w:div>
        <w:div w:id="1662080090">
          <w:marLeft w:val="0"/>
          <w:marRight w:val="0"/>
          <w:marTop w:val="0"/>
          <w:marBottom w:val="0"/>
          <w:divBdr>
            <w:top w:val="none" w:sz="0" w:space="0" w:color="auto"/>
            <w:left w:val="none" w:sz="0" w:space="0" w:color="auto"/>
            <w:bottom w:val="none" w:sz="0" w:space="0" w:color="auto"/>
            <w:right w:val="none" w:sz="0" w:space="0" w:color="auto"/>
          </w:divBdr>
        </w:div>
        <w:div w:id="456681010">
          <w:marLeft w:val="0"/>
          <w:marRight w:val="0"/>
          <w:marTop w:val="0"/>
          <w:marBottom w:val="0"/>
          <w:divBdr>
            <w:top w:val="none" w:sz="0" w:space="0" w:color="auto"/>
            <w:left w:val="none" w:sz="0" w:space="0" w:color="auto"/>
            <w:bottom w:val="none" w:sz="0" w:space="0" w:color="auto"/>
            <w:right w:val="none" w:sz="0" w:space="0" w:color="auto"/>
          </w:divBdr>
        </w:div>
        <w:div w:id="690960285">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089101">
      <w:bodyDiv w:val="1"/>
      <w:marLeft w:val="0"/>
      <w:marRight w:val="0"/>
      <w:marTop w:val="0"/>
      <w:marBottom w:val="0"/>
      <w:divBdr>
        <w:top w:val="none" w:sz="0" w:space="0" w:color="auto"/>
        <w:left w:val="none" w:sz="0" w:space="0" w:color="auto"/>
        <w:bottom w:val="none" w:sz="0" w:space="0" w:color="auto"/>
        <w:right w:val="none" w:sz="0" w:space="0" w:color="auto"/>
      </w:divBdr>
      <w:divsChild>
        <w:div w:id="1176655998">
          <w:marLeft w:val="0"/>
          <w:marRight w:val="0"/>
          <w:marTop w:val="0"/>
          <w:marBottom w:val="0"/>
          <w:divBdr>
            <w:top w:val="none" w:sz="0" w:space="0" w:color="auto"/>
            <w:left w:val="none" w:sz="0" w:space="0" w:color="auto"/>
            <w:bottom w:val="none" w:sz="0" w:space="0" w:color="auto"/>
            <w:right w:val="none" w:sz="0" w:space="0" w:color="auto"/>
          </w:divBdr>
          <w:divsChild>
            <w:div w:id="730151647">
              <w:marLeft w:val="0"/>
              <w:marRight w:val="0"/>
              <w:marTop w:val="0"/>
              <w:marBottom w:val="0"/>
              <w:divBdr>
                <w:top w:val="none" w:sz="0" w:space="0" w:color="auto"/>
                <w:left w:val="none" w:sz="0" w:space="0" w:color="auto"/>
                <w:bottom w:val="none" w:sz="0" w:space="0" w:color="auto"/>
                <w:right w:val="none" w:sz="0" w:space="0" w:color="auto"/>
              </w:divBdr>
            </w:div>
            <w:div w:id="132213079">
              <w:marLeft w:val="0"/>
              <w:marRight w:val="0"/>
              <w:marTop w:val="0"/>
              <w:marBottom w:val="0"/>
              <w:divBdr>
                <w:top w:val="none" w:sz="0" w:space="0" w:color="auto"/>
                <w:left w:val="none" w:sz="0" w:space="0" w:color="auto"/>
                <w:bottom w:val="none" w:sz="0" w:space="0" w:color="auto"/>
                <w:right w:val="none" w:sz="0" w:space="0" w:color="auto"/>
              </w:divBdr>
            </w:div>
            <w:div w:id="1568229206">
              <w:marLeft w:val="0"/>
              <w:marRight w:val="0"/>
              <w:marTop w:val="0"/>
              <w:marBottom w:val="0"/>
              <w:divBdr>
                <w:top w:val="none" w:sz="0" w:space="0" w:color="auto"/>
                <w:left w:val="none" w:sz="0" w:space="0" w:color="auto"/>
                <w:bottom w:val="none" w:sz="0" w:space="0" w:color="auto"/>
                <w:right w:val="none" w:sz="0" w:space="0" w:color="auto"/>
              </w:divBdr>
            </w:div>
            <w:div w:id="1277524399">
              <w:marLeft w:val="0"/>
              <w:marRight w:val="0"/>
              <w:marTop w:val="0"/>
              <w:marBottom w:val="0"/>
              <w:divBdr>
                <w:top w:val="none" w:sz="0" w:space="0" w:color="auto"/>
                <w:left w:val="none" w:sz="0" w:space="0" w:color="auto"/>
                <w:bottom w:val="none" w:sz="0" w:space="0" w:color="auto"/>
                <w:right w:val="none" w:sz="0" w:space="0" w:color="auto"/>
              </w:divBdr>
            </w:div>
            <w:div w:id="1414232779">
              <w:marLeft w:val="0"/>
              <w:marRight w:val="0"/>
              <w:marTop w:val="0"/>
              <w:marBottom w:val="0"/>
              <w:divBdr>
                <w:top w:val="none" w:sz="0" w:space="0" w:color="auto"/>
                <w:left w:val="none" w:sz="0" w:space="0" w:color="auto"/>
                <w:bottom w:val="none" w:sz="0" w:space="0" w:color="auto"/>
                <w:right w:val="none" w:sz="0" w:space="0" w:color="auto"/>
              </w:divBdr>
            </w:div>
            <w:div w:id="1761676862">
              <w:marLeft w:val="0"/>
              <w:marRight w:val="0"/>
              <w:marTop w:val="0"/>
              <w:marBottom w:val="0"/>
              <w:divBdr>
                <w:top w:val="none" w:sz="0" w:space="0" w:color="auto"/>
                <w:left w:val="none" w:sz="0" w:space="0" w:color="auto"/>
                <w:bottom w:val="none" w:sz="0" w:space="0" w:color="auto"/>
                <w:right w:val="none" w:sz="0" w:space="0" w:color="auto"/>
              </w:divBdr>
            </w:div>
            <w:div w:id="1617561405">
              <w:marLeft w:val="0"/>
              <w:marRight w:val="0"/>
              <w:marTop w:val="0"/>
              <w:marBottom w:val="0"/>
              <w:divBdr>
                <w:top w:val="none" w:sz="0" w:space="0" w:color="auto"/>
                <w:left w:val="none" w:sz="0" w:space="0" w:color="auto"/>
                <w:bottom w:val="none" w:sz="0" w:space="0" w:color="auto"/>
                <w:right w:val="none" w:sz="0" w:space="0" w:color="auto"/>
              </w:divBdr>
            </w:div>
            <w:div w:id="1057167200">
              <w:marLeft w:val="0"/>
              <w:marRight w:val="0"/>
              <w:marTop w:val="0"/>
              <w:marBottom w:val="0"/>
              <w:divBdr>
                <w:top w:val="none" w:sz="0" w:space="0" w:color="auto"/>
                <w:left w:val="none" w:sz="0" w:space="0" w:color="auto"/>
                <w:bottom w:val="none" w:sz="0" w:space="0" w:color="auto"/>
                <w:right w:val="none" w:sz="0" w:space="0" w:color="auto"/>
              </w:divBdr>
            </w:div>
            <w:div w:id="746419473">
              <w:marLeft w:val="0"/>
              <w:marRight w:val="0"/>
              <w:marTop w:val="0"/>
              <w:marBottom w:val="0"/>
              <w:divBdr>
                <w:top w:val="none" w:sz="0" w:space="0" w:color="auto"/>
                <w:left w:val="none" w:sz="0" w:space="0" w:color="auto"/>
                <w:bottom w:val="none" w:sz="0" w:space="0" w:color="auto"/>
                <w:right w:val="none" w:sz="0" w:space="0" w:color="auto"/>
              </w:divBdr>
            </w:div>
            <w:div w:id="526874704">
              <w:marLeft w:val="0"/>
              <w:marRight w:val="0"/>
              <w:marTop w:val="0"/>
              <w:marBottom w:val="0"/>
              <w:divBdr>
                <w:top w:val="none" w:sz="0" w:space="0" w:color="auto"/>
                <w:left w:val="none" w:sz="0" w:space="0" w:color="auto"/>
                <w:bottom w:val="none" w:sz="0" w:space="0" w:color="auto"/>
                <w:right w:val="none" w:sz="0" w:space="0" w:color="auto"/>
              </w:divBdr>
            </w:div>
            <w:div w:id="1707220266">
              <w:marLeft w:val="0"/>
              <w:marRight w:val="0"/>
              <w:marTop w:val="0"/>
              <w:marBottom w:val="0"/>
              <w:divBdr>
                <w:top w:val="none" w:sz="0" w:space="0" w:color="auto"/>
                <w:left w:val="none" w:sz="0" w:space="0" w:color="auto"/>
                <w:bottom w:val="none" w:sz="0" w:space="0" w:color="auto"/>
                <w:right w:val="none" w:sz="0" w:space="0" w:color="auto"/>
              </w:divBdr>
            </w:div>
            <w:div w:id="546376633">
              <w:marLeft w:val="0"/>
              <w:marRight w:val="0"/>
              <w:marTop w:val="0"/>
              <w:marBottom w:val="0"/>
              <w:divBdr>
                <w:top w:val="none" w:sz="0" w:space="0" w:color="auto"/>
                <w:left w:val="none" w:sz="0" w:space="0" w:color="auto"/>
                <w:bottom w:val="none" w:sz="0" w:space="0" w:color="auto"/>
                <w:right w:val="none" w:sz="0" w:space="0" w:color="auto"/>
              </w:divBdr>
            </w:div>
          </w:divsChild>
        </w:div>
        <w:div w:id="1795558979">
          <w:marLeft w:val="0"/>
          <w:marRight w:val="0"/>
          <w:marTop w:val="0"/>
          <w:marBottom w:val="0"/>
          <w:divBdr>
            <w:top w:val="none" w:sz="0" w:space="0" w:color="auto"/>
            <w:left w:val="none" w:sz="0" w:space="0" w:color="auto"/>
            <w:bottom w:val="none" w:sz="0" w:space="0" w:color="auto"/>
            <w:right w:val="none" w:sz="0" w:space="0" w:color="auto"/>
          </w:divBdr>
          <w:divsChild>
            <w:div w:id="107163212">
              <w:marLeft w:val="0"/>
              <w:marRight w:val="0"/>
              <w:marTop w:val="0"/>
              <w:marBottom w:val="0"/>
              <w:divBdr>
                <w:top w:val="none" w:sz="0" w:space="0" w:color="auto"/>
                <w:left w:val="none" w:sz="0" w:space="0" w:color="auto"/>
                <w:bottom w:val="none" w:sz="0" w:space="0" w:color="auto"/>
                <w:right w:val="none" w:sz="0" w:space="0" w:color="auto"/>
              </w:divBdr>
            </w:div>
            <w:div w:id="494566267">
              <w:marLeft w:val="0"/>
              <w:marRight w:val="0"/>
              <w:marTop w:val="0"/>
              <w:marBottom w:val="0"/>
              <w:divBdr>
                <w:top w:val="none" w:sz="0" w:space="0" w:color="auto"/>
                <w:left w:val="none" w:sz="0" w:space="0" w:color="auto"/>
                <w:bottom w:val="none" w:sz="0" w:space="0" w:color="auto"/>
                <w:right w:val="none" w:sz="0" w:space="0" w:color="auto"/>
              </w:divBdr>
            </w:div>
            <w:div w:id="1146123531">
              <w:marLeft w:val="0"/>
              <w:marRight w:val="0"/>
              <w:marTop w:val="0"/>
              <w:marBottom w:val="0"/>
              <w:divBdr>
                <w:top w:val="none" w:sz="0" w:space="0" w:color="auto"/>
                <w:left w:val="none" w:sz="0" w:space="0" w:color="auto"/>
                <w:bottom w:val="none" w:sz="0" w:space="0" w:color="auto"/>
                <w:right w:val="none" w:sz="0" w:space="0" w:color="auto"/>
              </w:divBdr>
            </w:div>
            <w:div w:id="1218471656">
              <w:marLeft w:val="0"/>
              <w:marRight w:val="0"/>
              <w:marTop w:val="0"/>
              <w:marBottom w:val="0"/>
              <w:divBdr>
                <w:top w:val="none" w:sz="0" w:space="0" w:color="auto"/>
                <w:left w:val="none" w:sz="0" w:space="0" w:color="auto"/>
                <w:bottom w:val="none" w:sz="0" w:space="0" w:color="auto"/>
                <w:right w:val="none" w:sz="0" w:space="0" w:color="auto"/>
              </w:divBdr>
            </w:div>
            <w:div w:id="30614885">
              <w:marLeft w:val="0"/>
              <w:marRight w:val="0"/>
              <w:marTop w:val="0"/>
              <w:marBottom w:val="0"/>
              <w:divBdr>
                <w:top w:val="none" w:sz="0" w:space="0" w:color="auto"/>
                <w:left w:val="none" w:sz="0" w:space="0" w:color="auto"/>
                <w:bottom w:val="none" w:sz="0" w:space="0" w:color="auto"/>
                <w:right w:val="none" w:sz="0" w:space="0" w:color="auto"/>
              </w:divBdr>
            </w:div>
            <w:div w:id="465969022">
              <w:marLeft w:val="0"/>
              <w:marRight w:val="0"/>
              <w:marTop w:val="0"/>
              <w:marBottom w:val="0"/>
              <w:divBdr>
                <w:top w:val="none" w:sz="0" w:space="0" w:color="auto"/>
                <w:left w:val="none" w:sz="0" w:space="0" w:color="auto"/>
                <w:bottom w:val="none" w:sz="0" w:space="0" w:color="auto"/>
                <w:right w:val="none" w:sz="0" w:space="0" w:color="auto"/>
              </w:divBdr>
            </w:div>
            <w:div w:id="802430854">
              <w:marLeft w:val="0"/>
              <w:marRight w:val="0"/>
              <w:marTop w:val="0"/>
              <w:marBottom w:val="0"/>
              <w:divBdr>
                <w:top w:val="none" w:sz="0" w:space="0" w:color="auto"/>
                <w:left w:val="none" w:sz="0" w:space="0" w:color="auto"/>
                <w:bottom w:val="none" w:sz="0" w:space="0" w:color="auto"/>
                <w:right w:val="none" w:sz="0" w:space="0" w:color="auto"/>
              </w:divBdr>
            </w:div>
            <w:div w:id="1483043810">
              <w:marLeft w:val="0"/>
              <w:marRight w:val="0"/>
              <w:marTop w:val="0"/>
              <w:marBottom w:val="0"/>
              <w:divBdr>
                <w:top w:val="none" w:sz="0" w:space="0" w:color="auto"/>
                <w:left w:val="none" w:sz="0" w:space="0" w:color="auto"/>
                <w:bottom w:val="none" w:sz="0" w:space="0" w:color="auto"/>
                <w:right w:val="none" w:sz="0" w:space="0" w:color="auto"/>
              </w:divBdr>
            </w:div>
            <w:div w:id="1061825947">
              <w:marLeft w:val="0"/>
              <w:marRight w:val="0"/>
              <w:marTop w:val="0"/>
              <w:marBottom w:val="0"/>
              <w:divBdr>
                <w:top w:val="none" w:sz="0" w:space="0" w:color="auto"/>
                <w:left w:val="none" w:sz="0" w:space="0" w:color="auto"/>
                <w:bottom w:val="none" w:sz="0" w:space="0" w:color="auto"/>
                <w:right w:val="none" w:sz="0" w:space="0" w:color="auto"/>
              </w:divBdr>
            </w:div>
            <w:div w:id="905259878">
              <w:marLeft w:val="0"/>
              <w:marRight w:val="0"/>
              <w:marTop w:val="0"/>
              <w:marBottom w:val="0"/>
              <w:divBdr>
                <w:top w:val="none" w:sz="0" w:space="0" w:color="auto"/>
                <w:left w:val="none" w:sz="0" w:space="0" w:color="auto"/>
                <w:bottom w:val="none" w:sz="0" w:space="0" w:color="auto"/>
                <w:right w:val="none" w:sz="0" w:space="0" w:color="auto"/>
              </w:divBdr>
            </w:div>
            <w:div w:id="2091265468">
              <w:marLeft w:val="0"/>
              <w:marRight w:val="0"/>
              <w:marTop w:val="0"/>
              <w:marBottom w:val="0"/>
              <w:divBdr>
                <w:top w:val="none" w:sz="0" w:space="0" w:color="auto"/>
                <w:left w:val="none" w:sz="0" w:space="0" w:color="auto"/>
                <w:bottom w:val="none" w:sz="0" w:space="0" w:color="auto"/>
                <w:right w:val="none" w:sz="0" w:space="0" w:color="auto"/>
              </w:divBdr>
            </w:div>
            <w:div w:id="595094797">
              <w:marLeft w:val="0"/>
              <w:marRight w:val="0"/>
              <w:marTop w:val="0"/>
              <w:marBottom w:val="0"/>
              <w:divBdr>
                <w:top w:val="none" w:sz="0" w:space="0" w:color="auto"/>
                <w:left w:val="none" w:sz="0" w:space="0" w:color="auto"/>
                <w:bottom w:val="none" w:sz="0" w:space="0" w:color="auto"/>
                <w:right w:val="none" w:sz="0" w:space="0" w:color="auto"/>
              </w:divBdr>
            </w:div>
            <w:div w:id="573012734">
              <w:marLeft w:val="0"/>
              <w:marRight w:val="0"/>
              <w:marTop w:val="0"/>
              <w:marBottom w:val="0"/>
              <w:divBdr>
                <w:top w:val="none" w:sz="0" w:space="0" w:color="auto"/>
                <w:left w:val="none" w:sz="0" w:space="0" w:color="auto"/>
                <w:bottom w:val="none" w:sz="0" w:space="0" w:color="auto"/>
                <w:right w:val="none" w:sz="0" w:space="0" w:color="auto"/>
              </w:divBdr>
            </w:div>
            <w:div w:id="538247359">
              <w:marLeft w:val="0"/>
              <w:marRight w:val="0"/>
              <w:marTop w:val="0"/>
              <w:marBottom w:val="0"/>
              <w:divBdr>
                <w:top w:val="none" w:sz="0" w:space="0" w:color="auto"/>
                <w:left w:val="none" w:sz="0" w:space="0" w:color="auto"/>
                <w:bottom w:val="none" w:sz="0" w:space="0" w:color="auto"/>
                <w:right w:val="none" w:sz="0" w:space="0" w:color="auto"/>
              </w:divBdr>
            </w:div>
            <w:div w:id="909266571">
              <w:marLeft w:val="0"/>
              <w:marRight w:val="0"/>
              <w:marTop w:val="0"/>
              <w:marBottom w:val="0"/>
              <w:divBdr>
                <w:top w:val="none" w:sz="0" w:space="0" w:color="auto"/>
                <w:left w:val="none" w:sz="0" w:space="0" w:color="auto"/>
                <w:bottom w:val="none" w:sz="0" w:space="0" w:color="auto"/>
                <w:right w:val="none" w:sz="0" w:space="0" w:color="auto"/>
              </w:divBdr>
            </w:div>
            <w:div w:id="1243489416">
              <w:marLeft w:val="0"/>
              <w:marRight w:val="0"/>
              <w:marTop w:val="0"/>
              <w:marBottom w:val="0"/>
              <w:divBdr>
                <w:top w:val="none" w:sz="0" w:space="0" w:color="auto"/>
                <w:left w:val="none" w:sz="0" w:space="0" w:color="auto"/>
                <w:bottom w:val="none" w:sz="0" w:space="0" w:color="auto"/>
                <w:right w:val="none" w:sz="0" w:space="0" w:color="auto"/>
              </w:divBdr>
            </w:div>
            <w:div w:id="354962010">
              <w:marLeft w:val="0"/>
              <w:marRight w:val="0"/>
              <w:marTop w:val="0"/>
              <w:marBottom w:val="0"/>
              <w:divBdr>
                <w:top w:val="none" w:sz="0" w:space="0" w:color="auto"/>
                <w:left w:val="none" w:sz="0" w:space="0" w:color="auto"/>
                <w:bottom w:val="none" w:sz="0" w:space="0" w:color="auto"/>
                <w:right w:val="none" w:sz="0" w:space="0" w:color="auto"/>
              </w:divBdr>
            </w:div>
            <w:div w:id="2062442021">
              <w:marLeft w:val="0"/>
              <w:marRight w:val="0"/>
              <w:marTop w:val="0"/>
              <w:marBottom w:val="0"/>
              <w:divBdr>
                <w:top w:val="none" w:sz="0" w:space="0" w:color="auto"/>
                <w:left w:val="none" w:sz="0" w:space="0" w:color="auto"/>
                <w:bottom w:val="none" w:sz="0" w:space="0" w:color="auto"/>
                <w:right w:val="none" w:sz="0" w:space="0" w:color="auto"/>
              </w:divBdr>
            </w:div>
            <w:div w:id="1739202352">
              <w:marLeft w:val="0"/>
              <w:marRight w:val="0"/>
              <w:marTop w:val="0"/>
              <w:marBottom w:val="0"/>
              <w:divBdr>
                <w:top w:val="none" w:sz="0" w:space="0" w:color="auto"/>
                <w:left w:val="none" w:sz="0" w:space="0" w:color="auto"/>
                <w:bottom w:val="none" w:sz="0" w:space="0" w:color="auto"/>
                <w:right w:val="none" w:sz="0" w:space="0" w:color="auto"/>
              </w:divBdr>
            </w:div>
            <w:div w:id="374163917">
              <w:marLeft w:val="0"/>
              <w:marRight w:val="0"/>
              <w:marTop w:val="0"/>
              <w:marBottom w:val="0"/>
              <w:divBdr>
                <w:top w:val="none" w:sz="0" w:space="0" w:color="auto"/>
                <w:left w:val="none" w:sz="0" w:space="0" w:color="auto"/>
                <w:bottom w:val="none" w:sz="0" w:space="0" w:color="auto"/>
                <w:right w:val="none" w:sz="0" w:space="0" w:color="auto"/>
              </w:divBdr>
            </w:div>
          </w:divsChild>
        </w:div>
        <w:div w:id="821390194">
          <w:marLeft w:val="0"/>
          <w:marRight w:val="0"/>
          <w:marTop w:val="0"/>
          <w:marBottom w:val="0"/>
          <w:divBdr>
            <w:top w:val="none" w:sz="0" w:space="0" w:color="auto"/>
            <w:left w:val="none" w:sz="0" w:space="0" w:color="auto"/>
            <w:bottom w:val="none" w:sz="0" w:space="0" w:color="auto"/>
            <w:right w:val="none" w:sz="0" w:space="0" w:color="auto"/>
          </w:divBdr>
        </w:div>
        <w:div w:id="184907834">
          <w:marLeft w:val="0"/>
          <w:marRight w:val="0"/>
          <w:marTop w:val="0"/>
          <w:marBottom w:val="0"/>
          <w:divBdr>
            <w:top w:val="none" w:sz="0" w:space="0" w:color="auto"/>
            <w:left w:val="none" w:sz="0" w:space="0" w:color="auto"/>
            <w:bottom w:val="none" w:sz="0" w:space="0" w:color="auto"/>
            <w:right w:val="none" w:sz="0" w:space="0" w:color="auto"/>
          </w:divBdr>
        </w:div>
        <w:div w:id="1795515573">
          <w:marLeft w:val="0"/>
          <w:marRight w:val="0"/>
          <w:marTop w:val="0"/>
          <w:marBottom w:val="0"/>
          <w:divBdr>
            <w:top w:val="none" w:sz="0" w:space="0" w:color="auto"/>
            <w:left w:val="none" w:sz="0" w:space="0" w:color="auto"/>
            <w:bottom w:val="none" w:sz="0" w:space="0" w:color="auto"/>
            <w:right w:val="none" w:sz="0" w:space="0" w:color="auto"/>
          </w:divBdr>
        </w:div>
        <w:div w:id="539708658">
          <w:marLeft w:val="0"/>
          <w:marRight w:val="0"/>
          <w:marTop w:val="0"/>
          <w:marBottom w:val="0"/>
          <w:divBdr>
            <w:top w:val="none" w:sz="0" w:space="0" w:color="auto"/>
            <w:left w:val="none" w:sz="0" w:space="0" w:color="auto"/>
            <w:bottom w:val="none" w:sz="0" w:space="0" w:color="auto"/>
            <w:right w:val="none" w:sz="0" w:space="0" w:color="auto"/>
          </w:divBdr>
        </w:div>
        <w:div w:id="1813058200">
          <w:marLeft w:val="0"/>
          <w:marRight w:val="0"/>
          <w:marTop w:val="0"/>
          <w:marBottom w:val="0"/>
          <w:divBdr>
            <w:top w:val="none" w:sz="0" w:space="0" w:color="auto"/>
            <w:left w:val="none" w:sz="0" w:space="0" w:color="auto"/>
            <w:bottom w:val="none" w:sz="0" w:space="0" w:color="auto"/>
            <w:right w:val="none" w:sz="0" w:space="0" w:color="auto"/>
          </w:divBdr>
        </w:div>
        <w:div w:id="1609123588">
          <w:marLeft w:val="0"/>
          <w:marRight w:val="0"/>
          <w:marTop w:val="0"/>
          <w:marBottom w:val="0"/>
          <w:divBdr>
            <w:top w:val="none" w:sz="0" w:space="0" w:color="auto"/>
            <w:left w:val="none" w:sz="0" w:space="0" w:color="auto"/>
            <w:bottom w:val="none" w:sz="0" w:space="0" w:color="auto"/>
            <w:right w:val="none" w:sz="0" w:space="0" w:color="auto"/>
          </w:divBdr>
        </w:div>
        <w:div w:id="2047833967">
          <w:marLeft w:val="0"/>
          <w:marRight w:val="0"/>
          <w:marTop w:val="0"/>
          <w:marBottom w:val="0"/>
          <w:divBdr>
            <w:top w:val="none" w:sz="0" w:space="0" w:color="auto"/>
            <w:left w:val="none" w:sz="0" w:space="0" w:color="auto"/>
            <w:bottom w:val="none" w:sz="0" w:space="0" w:color="auto"/>
            <w:right w:val="none" w:sz="0" w:space="0" w:color="auto"/>
          </w:divBdr>
        </w:div>
        <w:div w:id="2038190584">
          <w:marLeft w:val="0"/>
          <w:marRight w:val="0"/>
          <w:marTop w:val="0"/>
          <w:marBottom w:val="0"/>
          <w:divBdr>
            <w:top w:val="none" w:sz="0" w:space="0" w:color="auto"/>
            <w:left w:val="none" w:sz="0" w:space="0" w:color="auto"/>
            <w:bottom w:val="none" w:sz="0" w:space="0" w:color="auto"/>
            <w:right w:val="none" w:sz="0" w:space="0" w:color="auto"/>
          </w:divBdr>
        </w:div>
        <w:div w:id="784428390">
          <w:marLeft w:val="0"/>
          <w:marRight w:val="0"/>
          <w:marTop w:val="0"/>
          <w:marBottom w:val="0"/>
          <w:divBdr>
            <w:top w:val="none" w:sz="0" w:space="0" w:color="auto"/>
            <w:left w:val="none" w:sz="0" w:space="0" w:color="auto"/>
            <w:bottom w:val="none" w:sz="0" w:space="0" w:color="auto"/>
            <w:right w:val="none" w:sz="0" w:space="0" w:color="auto"/>
          </w:divBdr>
        </w:div>
        <w:div w:id="20060974">
          <w:marLeft w:val="0"/>
          <w:marRight w:val="0"/>
          <w:marTop w:val="0"/>
          <w:marBottom w:val="0"/>
          <w:divBdr>
            <w:top w:val="none" w:sz="0" w:space="0" w:color="auto"/>
            <w:left w:val="none" w:sz="0" w:space="0" w:color="auto"/>
            <w:bottom w:val="none" w:sz="0" w:space="0" w:color="auto"/>
            <w:right w:val="none" w:sz="0" w:space="0" w:color="auto"/>
          </w:divBdr>
        </w:div>
        <w:div w:id="1374769356">
          <w:marLeft w:val="0"/>
          <w:marRight w:val="0"/>
          <w:marTop w:val="0"/>
          <w:marBottom w:val="0"/>
          <w:divBdr>
            <w:top w:val="none" w:sz="0" w:space="0" w:color="auto"/>
            <w:left w:val="none" w:sz="0" w:space="0" w:color="auto"/>
            <w:bottom w:val="none" w:sz="0" w:space="0" w:color="auto"/>
            <w:right w:val="none" w:sz="0" w:space="0" w:color="auto"/>
          </w:divBdr>
        </w:div>
        <w:div w:id="1109203344">
          <w:marLeft w:val="0"/>
          <w:marRight w:val="0"/>
          <w:marTop w:val="0"/>
          <w:marBottom w:val="0"/>
          <w:divBdr>
            <w:top w:val="none" w:sz="0" w:space="0" w:color="auto"/>
            <w:left w:val="none" w:sz="0" w:space="0" w:color="auto"/>
            <w:bottom w:val="none" w:sz="0" w:space="0" w:color="auto"/>
            <w:right w:val="none" w:sz="0" w:space="0" w:color="auto"/>
          </w:divBdr>
        </w:div>
        <w:div w:id="952127736">
          <w:marLeft w:val="0"/>
          <w:marRight w:val="0"/>
          <w:marTop w:val="0"/>
          <w:marBottom w:val="0"/>
          <w:divBdr>
            <w:top w:val="none" w:sz="0" w:space="0" w:color="auto"/>
            <w:left w:val="none" w:sz="0" w:space="0" w:color="auto"/>
            <w:bottom w:val="none" w:sz="0" w:space="0" w:color="auto"/>
            <w:right w:val="none" w:sz="0" w:space="0" w:color="auto"/>
          </w:divBdr>
        </w:div>
        <w:div w:id="1611619480">
          <w:marLeft w:val="0"/>
          <w:marRight w:val="0"/>
          <w:marTop w:val="0"/>
          <w:marBottom w:val="0"/>
          <w:divBdr>
            <w:top w:val="none" w:sz="0" w:space="0" w:color="auto"/>
            <w:left w:val="none" w:sz="0" w:space="0" w:color="auto"/>
            <w:bottom w:val="none" w:sz="0" w:space="0" w:color="auto"/>
            <w:right w:val="none" w:sz="0" w:space="0" w:color="auto"/>
          </w:divBdr>
        </w:div>
      </w:divsChild>
    </w:div>
    <w:div w:id="1167402503">
      <w:bodyDiv w:val="1"/>
      <w:marLeft w:val="0"/>
      <w:marRight w:val="0"/>
      <w:marTop w:val="0"/>
      <w:marBottom w:val="0"/>
      <w:divBdr>
        <w:top w:val="none" w:sz="0" w:space="0" w:color="auto"/>
        <w:left w:val="none" w:sz="0" w:space="0" w:color="auto"/>
        <w:bottom w:val="none" w:sz="0" w:space="0" w:color="auto"/>
        <w:right w:val="none" w:sz="0" w:space="0" w:color="auto"/>
      </w:divBdr>
      <w:divsChild>
        <w:div w:id="660155426">
          <w:marLeft w:val="0"/>
          <w:marRight w:val="0"/>
          <w:marTop w:val="0"/>
          <w:marBottom w:val="0"/>
          <w:divBdr>
            <w:top w:val="none" w:sz="0" w:space="0" w:color="auto"/>
            <w:left w:val="none" w:sz="0" w:space="0" w:color="auto"/>
            <w:bottom w:val="none" w:sz="0" w:space="0" w:color="auto"/>
            <w:right w:val="none" w:sz="0" w:space="0" w:color="auto"/>
          </w:divBdr>
        </w:div>
        <w:div w:id="854001928">
          <w:marLeft w:val="0"/>
          <w:marRight w:val="0"/>
          <w:marTop w:val="0"/>
          <w:marBottom w:val="0"/>
          <w:divBdr>
            <w:top w:val="none" w:sz="0" w:space="0" w:color="auto"/>
            <w:left w:val="none" w:sz="0" w:space="0" w:color="auto"/>
            <w:bottom w:val="none" w:sz="0" w:space="0" w:color="auto"/>
            <w:right w:val="none" w:sz="0" w:space="0" w:color="auto"/>
          </w:divBdr>
        </w:div>
        <w:div w:id="178813174">
          <w:marLeft w:val="0"/>
          <w:marRight w:val="0"/>
          <w:marTop w:val="0"/>
          <w:marBottom w:val="0"/>
          <w:divBdr>
            <w:top w:val="none" w:sz="0" w:space="0" w:color="auto"/>
            <w:left w:val="none" w:sz="0" w:space="0" w:color="auto"/>
            <w:bottom w:val="none" w:sz="0" w:space="0" w:color="auto"/>
            <w:right w:val="none" w:sz="0" w:space="0" w:color="auto"/>
          </w:divBdr>
        </w:div>
        <w:div w:id="795684819">
          <w:marLeft w:val="0"/>
          <w:marRight w:val="0"/>
          <w:marTop w:val="0"/>
          <w:marBottom w:val="0"/>
          <w:divBdr>
            <w:top w:val="none" w:sz="0" w:space="0" w:color="auto"/>
            <w:left w:val="none" w:sz="0" w:space="0" w:color="auto"/>
            <w:bottom w:val="none" w:sz="0" w:space="0" w:color="auto"/>
            <w:right w:val="none" w:sz="0" w:space="0" w:color="auto"/>
          </w:divBdr>
        </w:div>
        <w:div w:id="996959190">
          <w:marLeft w:val="0"/>
          <w:marRight w:val="0"/>
          <w:marTop w:val="0"/>
          <w:marBottom w:val="0"/>
          <w:divBdr>
            <w:top w:val="none" w:sz="0" w:space="0" w:color="auto"/>
            <w:left w:val="none" w:sz="0" w:space="0" w:color="auto"/>
            <w:bottom w:val="none" w:sz="0" w:space="0" w:color="auto"/>
            <w:right w:val="none" w:sz="0" w:space="0" w:color="auto"/>
          </w:divBdr>
        </w:div>
        <w:div w:id="682052446">
          <w:marLeft w:val="0"/>
          <w:marRight w:val="0"/>
          <w:marTop w:val="0"/>
          <w:marBottom w:val="0"/>
          <w:divBdr>
            <w:top w:val="none" w:sz="0" w:space="0" w:color="auto"/>
            <w:left w:val="none" w:sz="0" w:space="0" w:color="auto"/>
            <w:bottom w:val="none" w:sz="0" w:space="0" w:color="auto"/>
            <w:right w:val="none" w:sz="0" w:space="0" w:color="auto"/>
          </w:divBdr>
        </w:div>
        <w:div w:id="2098405985">
          <w:marLeft w:val="0"/>
          <w:marRight w:val="0"/>
          <w:marTop w:val="0"/>
          <w:marBottom w:val="0"/>
          <w:divBdr>
            <w:top w:val="none" w:sz="0" w:space="0" w:color="auto"/>
            <w:left w:val="none" w:sz="0" w:space="0" w:color="auto"/>
            <w:bottom w:val="none" w:sz="0" w:space="0" w:color="auto"/>
            <w:right w:val="none" w:sz="0" w:space="0" w:color="auto"/>
          </w:divBdr>
        </w:div>
        <w:div w:id="1947420234">
          <w:marLeft w:val="0"/>
          <w:marRight w:val="0"/>
          <w:marTop w:val="0"/>
          <w:marBottom w:val="0"/>
          <w:divBdr>
            <w:top w:val="none" w:sz="0" w:space="0" w:color="auto"/>
            <w:left w:val="none" w:sz="0" w:space="0" w:color="auto"/>
            <w:bottom w:val="none" w:sz="0" w:space="0" w:color="auto"/>
            <w:right w:val="none" w:sz="0" w:space="0" w:color="auto"/>
          </w:divBdr>
        </w:div>
        <w:div w:id="378671905">
          <w:marLeft w:val="0"/>
          <w:marRight w:val="0"/>
          <w:marTop w:val="0"/>
          <w:marBottom w:val="0"/>
          <w:divBdr>
            <w:top w:val="none" w:sz="0" w:space="0" w:color="auto"/>
            <w:left w:val="none" w:sz="0" w:space="0" w:color="auto"/>
            <w:bottom w:val="none" w:sz="0" w:space="0" w:color="auto"/>
            <w:right w:val="none" w:sz="0" w:space="0" w:color="auto"/>
          </w:divBdr>
        </w:div>
        <w:div w:id="1430083969">
          <w:marLeft w:val="0"/>
          <w:marRight w:val="0"/>
          <w:marTop w:val="0"/>
          <w:marBottom w:val="0"/>
          <w:divBdr>
            <w:top w:val="none" w:sz="0" w:space="0" w:color="auto"/>
            <w:left w:val="none" w:sz="0" w:space="0" w:color="auto"/>
            <w:bottom w:val="none" w:sz="0" w:space="0" w:color="auto"/>
            <w:right w:val="none" w:sz="0" w:space="0" w:color="auto"/>
          </w:divBdr>
        </w:div>
        <w:div w:id="1000618419">
          <w:marLeft w:val="0"/>
          <w:marRight w:val="0"/>
          <w:marTop w:val="0"/>
          <w:marBottom w:val="0"/>
          <w:divBdr>
            <w:top w:val="none" w:sz="0" w:space="0" w:color="auto"/>
            <w:left w:val="none" w:sz="0" w:space="0" w:color="auto"/>
            <w:bottom w:val="none" w:sz="0" w:space="0" w:color="auto"/>
            <w:right w:val="none" w:sz="0" w:space="0" w:color="auto"/>
          </w:divBdr>
        </w:div>
        <w:div w:id="500238360">
          <w:marLeft w:val="0"/>
          <w:marRight w:val="0"/>
          <w:marTop w:val="0"/>
          <w:marBottom w:val="0"/>
          <w:divBdr>
            <w:top w:val="none" w:sz="0" w:space="0" w:color="auto"/>
            <w:left w:val="none" w:sz="0" w:space="0" w:color="auto"/>
            <w:bottom w:val="none" w:sz="0" w:space="0" w:color="auto"/>
            <w:right w:val="none" w:sz="0" w:space="0" w:color="auto"/>
          </w:divBdr>
        </w:div>
        <w:div w:id="120615978">
          <w:marLeft w:val="0"/>
          <w:marRight w:val="0"/>
          <w:marTop w:val="0"/>
          <w:marBottom w:val="0"/>
          <w:divBdr>
            <w:top w:val="none" w:sz="0" w:space="0" w:color="auto"/>
            <w:left w:val="none" w:sz="0" w:space="0" w:color="auto"/>
            <w:bottom w:val="none" w:sz="0" w:space="0" w:color="auto"/>
            <w:right w:val="none" w:sz="0" w:space="0" w:color="auto"/>
          </w:divBdr>
        </w:div>
        <w:div w:id="232132090">
          <w:marLeft w:val="0"/>
          <w:marRight w:val="0"/>
          <w:marTop w:val="0"/>
          <w:marBottom w:val="0"/>
          <w:divBdr>
            <w:top w:val="none" w:sz="0" w:space="0" w:color="auto"/>
            <w:left w:val="none" w:sz="0" w:space="0" w:color="auto"/>
            <w:bottom w:val="none" w:sz="0" w:space="0" w:color="auto"/>
            <w:right w:val="none" w:sz="0" w:space="0" w:color="auto"/>
          </w:divBdr>
        </w:div>
        <w:div w:id="922450545">
          <w:marLeft w:val="0"/>
          <w:marRight w:val="0"/>
          <w:marTop w:val="0"/>
          <w:marBottom w:val="0"/>
          <w:divBdr>
            <w:top w:val="none" w:sz="0" w:space="0" w:color="auto"/>
            <w:left w:val="none" w:sz="0" w:space="0" w:color="auto"/>
            <w:bottom w:val="none" w:sz="0" w:space="0" w:color="auto"/>
            <w:right w:val="none" w:sz="0" w:space="0" w:color="auto"/>
          </w:divBdr>
        </w:div>
        <w:div w:id="1626891309">
          <w:marLeft w:val="0"/>
          <w:marRight w:val="0"/>
          <w:marTop w:val="0"/>
          <w:marBottom w:val="0"/>
          <w:divBdr>
            <w:top w:val="none" w:sz="0" w:space="0" w:color="auto"/>
            <w:left w:val="none" w:sz="0" w:space="0" w:color="auto"/>
            <w:bottom w:val="none" w:sz="0" w:space="0" w:color="auto"/>
            <w:right w:val="none" w:sz="0" w:space="0" w:color="auto"/>
          </w:divBdr>
        </w:div>
        <w:div w:id="962662274">
          <w:marLeft w:val="0"/>
          <w:marRight w:val="0"/>
          <w:marTop w:val="0"/>
          <w:marBottom w:val="0"/>
          <w:divBdr>
            <w:top w:val="none" w:sz="0" w:space="0" w:color="auto"/>
            <w:left w:val="none" w:sz="0" w:space="0" w:color="auto"/>
            <w:bottom w:val="none" w:sz="0" w:space="0" w:color="auto"/>
            <w:right w:val="none" w:sz="0" w:space="0" w:color="auto"/>
          </w:divBdr>
        </w:div>
        <w:div w:id="1769539470">
          <w:marLeft w:val="0"/>
          <w:marRight w:val="0"/>
          <w:marTop w:val="0"/>
          <w:marBottom w:val="0"/>
          <w:divBdr>
            <w:top w:val="none" w:sz="0" w:space="0" w:color="auto"/>
            <w:left w:val="none" w:sz="0" w:space="0" w:color="auto"/>
            <w:bottom w:val="none" w:sz="0" w:space="0" w:color="auto"/>
            <w:right w:val="none" w:sz="0" w:space="0" w:color="auto"/>
          </w:divBdr>
        </w:div>
        <w:div w:id="1422677534">
          <w:marLeft w:val="0"/>
          <w:marRight w:val="0"/>
          <w:marTop w:val="0"/>
          <w:marBottom w:val="0"/>
          <w:divBdr>
            <w:top w:val="none" w:sz="0" w:space="0" w:color="auto"/>
            <w:left w:val="none" w:sz="0" w:space="0" w:color="auto"/>
            <w:bottom w:val="none" w:sz="0" w:space="0" w:color="auto"/>
            <w:right w:val="none" w:sz="0" w:space="0" w:color="auto"/>
          </w:divBdr>
        </w:div>
        <w:div w:id="1269192721">
          <w:marLeft w:val="0"/>
          <w:marRight w:val="0"/>
          <w:marTop w:val="0"/>
          <w:marBottom w:val="0"/>
          <w:divBdr>
            <w:top w:val="none" w:sz="0" w:space="0" w:color="auto"/>
            <w:left w:val="none" w:sz="0" w:space="0" w:color="auto"/>
            <w:bottom w:val="none" w:sz="0" w:space="0" w:color="auto"/>
            <w:right w:val="none" w:sz="0" w:space="0" w:color="auto"/>
          </w:divBdr>
        </w:div>
        <w:div w:id="723605611">
          <w:marLeft w:val="0"/>
          <w:marRight w:val="0"/>
          <w:marTop w:val="0"/>
          <w:marBottom w:val="0"/>
          <w:divBdr>
            <w:top w:val="none" w:sz="0" w:space="0" w:color="auto"/>
            <w:left w:val="none" w:sz="0" w:space="0" w:color="auto"/>
            <w:bottom w:val="none" w:sz="0" w:space="0" w:color="auto"/>
            <w:right w:val="none" w:sz="0" w:space="0" w:color="auto"/>
          </w:divBdr>
        </w:div>
        <w:div w:id="554320351">
          <w:marLeft w:val="0"/>
          <w:marRight w:val="0"/>
          <w:marTop w:val="0"/>
          <w:marBottom w:val="0"/>
          <w:divBdr>
            <w:top w:val="none" w:sz="0" w:space="0" w:color="auto"/>
            <w:left w:val="none" w:sz="0" w:space="0" w:color="auto"/>
            <w:bottom w:val="none" w:sz="0" w:space="0" w:color="auto"/>
            <w:right w:val="none" w:sz="0" w:space="0" w:color="auto"/>
          </w:divBdr>
        </w:div>
        <w:div w:id="611396010">
          <w:marLeft w:val="0"/>
          <w:marRight w:val="0"/>
          <w:marTop w:val="0"/>
          <w:marBottom w:val="0"/>
          <w:divBdr>
            <w:top w:val="none" w:sz="0" w:space="0" w:color="auto"/>
            <w:left w:val="none" w:sz="0" w:space="0" w:color="auto"/>
            <w:bottom w:val="none" w:sz="0" w:space="0" w:color="auto"/>
            <w:right w:val="none" w:sz="0" w:space="0" w:color="auto"/>
          </w:divBdr>
        </w:div>
        <w:div w:id="2005812401">
          <w:marLeft w:val="0"/>
          <w:marRight w:val="0"/>
          <w:marTop w:val="0"/>
          <w:marBottom w:val="0"/>
          <w:divBdr>
            <w:top w:val="none" w:sz="0" w:space="0" w:color="auto"/>
            <w:left w:val="none" w:sz="0" w:space="0" w:color="auto"/>
            <w:bottom w:val="none" w:sz="0" w:space="0" w:color="auto"/>
            <w:right w:val="none" w:sz="0" w:space="0" w:color="auto"/>
          </w:divBdr>
        </w:div>
        <w:div w:id="1193879484">
          <w:marLeft w:val="0"/>
          <w:marRight w:val="0"/>
          <w:marTop w:val="0"/>
          <w:marBottom w:val="0"/>
          <w:divBdr>
            <w:top w:val="none" w:sz="0" w:space="0" w:color="auto"/>
            <w:left w:val="none" w:sz="0" w:space="0" w:color="auto"/>
            <w:bottom w:val="none" w:sz="0" w:space="0" w:color="auto"/>
            <w:right w:val="none" w:sz="0" w:space="0" w:color="auto"/>
          </w:divBdr>
        </w:div>
        <w:div w:id="1505630562">
          <w:marLeft w:val="0"/>
          <w:marRight w:val="0"/>
          <w:marTop w:val="0"/>
          <w:marBottom w:val="0"/>
          <w:divBdr>
            <w:top w:val="none" w:sz="0" w:space="0" w:color="auto"/>
            <w:left w:val="none" w:sz="0" w:space="0" w:color="auto"/>
            <w:bottom w:val="none" w:sz="0" w:space="0" w:color="auto"/>
            <w:right w:val="none" w:sz="0" w:space="0" w:color="auto"/>
          </w:divBdr>
        </w:div>
        <w:div w:id="1433478928">
          <w:marLeft w:val="0"/>
          <w:marRight w:val="0"/>
          <w:marTop w:val="0"/>
          <w:marBottom w:val="0"/>
          <w:divBdr>
            <w:top w:val="none" w:sz="0" w:space="0" w:color="auto"/>
            <w:left w:val="none" w:sz="0" w:space="0" w:color="auto"/>
            <w:bottom w:val="none" w:sz="0" w:space="0" w:color="auto"/>
            <w:right w:val="none" w:sz="0" w:space="0" w:color="auto"/>
          </w:divBdr>
        </w:div>
        <w:div w:id="521553956">
          <w:marLeft w:val="0"/>
          <w:marRight w:val="0"/>
          <w:marTop w:val="0"/>
          <w:marBottom w:val="0"/>
          <w:divBdr>
            <w:top w:val="none" w:sz="0" w:space="0" w:color="auto"/>
            <w:left w:val="none" w:sz="0" w:space="0" w:color="auto"/>
            <w:bottom w:val="none" w:sz="0" w:space="0" w:color="auto"/>
            <w:right w:val="none" w:sz="0" w:space="0" w:color="auto"/>
          </w:divBdr>
        </w:div>
        <w:div w:id="505557528">
          <w:marLeft w:val="0"/>
          <w:marRight w:val="0"/>
          <w:marTop w:val="0"/>
          <w:marBottom w:val="0"/>
          <w:divBdr>
            <w:top w:val="none" w:sz="0" w:space="0" w:color="auto"/>
            <w:left w:val="none" w:sz="0" w:space="0" w:color="auto"/>
            <w:bottom w:val="none" w:sz="0" w:space="0" w:color="auto"/>
            <w:right w:val="none" w:sz="0" w:space="0" w:color="auto"/>
          </w:divBdr>
        </w:div>
        <w:div w:id="1459910357">
          <w:marLeft w:val="0"/>
          <w:marRight w:val="0"/>
          <w:marTop w:val="0"/>
          <w:marBottom w:val="0"/>
          <w:divBdr>
            <w:top w:val="none" w:sz="0" w:space="0" w:color="auto"/>
            <w:left w:val="none" w:sz="0" w:space="0" w:color="auto"/>
            <w:bottom w:val="none" w:sz="0" w:space="0" w:color="auto"/>
            <w:right w:val="none" w:sz="0" w:space="0" w:color="auto"/>
          </w:divBdr>
        </w:div>
        <w:div w:id="1903252420">
          <w:marLeft w:val="0"/>
          <w:marRight w:val="0"/>
          <w:marTop w:val="0"/>
          <w:marBottom w:val="0"/>
          <w:divBdr>
            <w:top w:val="none" w:sz="0" w:space="0" w:color="auto"/>
            <w:left w:val="none" w:sz="0" w:space="0" w:color="auto"/>
            <w:bottom w:val="none" w:sz="0" w:space="0" w:color="auto"/>
            <w:right w:val="none" w:sz="0" w:space="0" w:color="auto"/>
          </w:divBdr>
        </w:div>
        <w:div w:id="939727655">
          <w:marLeft w:val="0"/>
          <w:marRight w:val="0"/>
          <w:marTop w:val="0"/>
          <w:marBottom w:val="0"/>
          <w:divBdr>
            <w:top w:val="none" w:sz="0" w:space="0" w:color="auto"/>
            <w:left w:val="none" w:sz="0" w:space="0" w:color="auto"/>
            <w:bottom w:val="none" w:sz="0" w:space="0" w:color="auto"/>
            <w:right w:val="none" w:sz="0" w:space="0" w:color="auto"/>
          </w:divBdr>
        </w:div>
        <w:div w:id="840118383">
          <w:marLeft w:val="0"/>
          <w:marRight w:val="0"/>
          <w:marTop w:val="0"/>
          <w:marBottom w:val="0"/>
          <w:divBdr>
            <w:top w:val="none" w:sz="0" w:space="0" w:color="auto"/>
            <w:left w:val="none" w:sz="0" w:space="0" w:color="auto"/>
            <w:bottom w:val="none" w:sz="0" w:space="0" w:color="auto"/>
            <w:right w:val="none" w:sz="0" w:space="0" w:color="auto"/>
          </w:divBdr>
        </w:div>
        <w:div w:id="806320099">
          <w:marLeft w:val="0"/>
          <w:marRight w:val="0"/>
          <w:marTop w:val="0"/>
          <w:marBottom w:val="0"/>
          <w:divBdr>
            <w:top w:val="none" w:sz="0" w:space="0" w:color="auto"/>
            <w:left w:val="none" w:sz="0" w:space="0" w:color="auto"/>
            <w:bottom w:val="none" w:sz="0" w:space="0" w:color="auto"/>
            <w:right w:val="none" w:sz="0" w:space="0" w:color="auto"/>
          </w:divBdr>
        </w:div>
        <w:div w:id="1124956716">
          <w:marLeft w:val="0"/>
          <w:marRight w:val="0"/>
          <w:marTop w:val="0"/>
          <w:marBottom w:val="0"/>
          <w:divBdr>
            <w:top w:val="none" w:sz="0" w:space="0" w:color="auto"/>
            <w:left w:val="none" w:sz="0" w:space="0" w:color="auto"/>
            <w:bottom w:val="none" w:sz="0" w:space="0" w:color="auto"/>
            <w:right w:val="none" w:sz="0" w:space="0" w:color="auto"/>
          </w:divBdr>
          <w:divsChild>
            <w:div w:id="1719426836">
              <w:marLeft w:val="0"/>
              <w:marRight w:val="0"/>
              <w:marTop w:val="0"/>
              <w:marBottom w:val="0"/>
              <w:divBdr>
                <w:top w:val="none" w:sz="0" w:space="0" w:color="auto"/>
                <w:left w:val="none" w:sz="0" w:space="0" w:color="auto"/>
                <w:bottom w:val="none" w:sz="0" w:space="0" w:color="auto"/>
                <w:right w:val="none" w:sz="0" w:space="0" w:color="auto"/>
              </w:divBdr>
            </w:div>
            <w:div w:id="446586162">
              <w:marLeft w:val="0"/>
              <w:marRight w:val="0"/>
              <w:marTop w:val="0"/>
              <w:marBottom w:val="0"/>
              <w:divBdr>
                <w:top w:val="none" w:sz="0" w:space="0" w:color="auto"/>
                <w:left w:val="none" w:sz="0" w:space="0" w:color="auto"/>
                <w:bottom w:val="none" w:sz="0" w:space="0" w:color="auto"/>
                <w:right w:val="none" w:sz="0" w:space="0" w:color="auto"/>
              </w:divBdr>
            </w:div>
            <w:div w:id="1703940018">
              <w:marLeft w:val="0"/>
              <w:marRight w:val="0"/>
              <w:marTop w:val="0"/>
              <w:marBottom w:val="0"/>
              <w:divBdr>
                <w:top w:val="none" w:sz="0" w:space="0" w:color="auto"/>
                <w:left w:val="none" w:sz="0" w:space="0" w:color="auto"/>
                <w:bottom w:val="none" w:sz="0" w:space="0" w:color="auto"/>
                <w:right w:val="none" w:sz="0" w:space="0" w:color="auto"/>
              </w:divBdr>
            </w:div>
            <w:div w:id="618492464">
              <w:marLeft w:val="0"/>
              <w:marRight w:val="0"/>
              <w:marTop w:val="0"/>
              <w:marBottom w:val="0"/>
              <w:divBdr>
                <w:top w:val="none" w:sz="0" w:space="0" w:color="auto"/>
                <w:left w:val="none" w:sz="0" w:space="0" w:color="auto"/>
                <w:bottom w:val="none" w:sz="0" w:space="0" w:color="auto"/>
                <w:right w:val="none" w:sz="0" w:space="0" w:color="auto"/>
              </w:divBdr>
            </w:div>
            <w:div w:id="944843086">
              <w:marLeft w:val="0"/>
              <w:marRight w:val="0"/>
              <w:marTop w:val="0"/>
              <w:marBottom w:val="0"/>
              <w:divBdr>
                <w:top w:val="none" w:sz="0" w:space="0" w:color="auto"/>
                <w:left w:val="none" w:sz="0" w:space="0" w:color="auto"/>
                <w:bottom w:val="none" w:sz="0" w:space="0" w:color="auto"/>
                <w:right w:val="none" w:sz="0" w:space="0" w:color="auto"/>
              </w:divBdr>
            </w:div>
            <w:div w:id="570846448">
              <w:marLeft w:val="0"/>
              <w:marRight w:val="0"/>
              <w:marTop w:val="0"/>
              <w:marBottom w:val="0"/>
              <w:divBdr>
                <w:top w:val="none" w:sz="0" w:space="0" w:color="auto"/>
                <w:left w:val="none" w:sz="0" w:space="0" w:color="auto"/>
                <w:bottom w:val="none" w:sz="0" w:space="0" w:color="auto"/>
                <w:right w:val="none" w:sz="0" w:space="0" w:color="auto"/>
              </w:divBdr>
            </w:div>
            <w:div w:id="1586722340">
              <w:marLeft w:val="0"/>
              <w:marRight w:val="0"/>
              <w:marTop w:val="0"/>
              <w:marBottom w:val="0"/>
              <w:divBdr>
                <w:top w:val="none" w:sz="0" w:space="0" w:color="auto"/>
                <w:left w:val="none" w:sz="0" w:space="0" w:color="auto"/>
                <w:bottom w:val="none" w:sz="0" w:space="0" w:color="auto"/>
                <w:right w:val="none" w:sz="0" w:space="0" w:color="auto"/>
              </w:divBdr>
            </w:div>
            <w:div w:id="1785005452">
              <w:marLeft w:val="0"/>
              <w:marRight w:val="0"/>
              <w:marTop w:val="0"/>
              <w:marBottom w:val="0"/>
              <w:divBdr>
                <w:top w:val="none" w:sz="0" w:space="0" w:color="auto"/>
                <w:left w:val="none" w:sz="0" w:space="0" w:color="auto"/>
                <w:bottom w:val="none" w:sz="0" w:space="0" w:color="auto"/>
                <w:right w:val="none" w:sz="0" w:space="0" w:color="auto"/>
              </w:divBdr>
            </w:div>
            <w:div w:id="1387072239">
              <w:marLeft w:val="0"/>
              <w:marRight w:val="0"/>
              <w:marTop w:val="0"/>
              <w:marBottom w:val="0"/>
              <w:divBdr>
                <w:top w:val="none" w:sz="0" w:space="0" w:color="auto"/>
                <w:left w:val="none" w:sz="0" w:space="0" w:color="auto"/>
                <w:bottom w:val="none" w:sz="0" w:space="0" w:color="auto"/>
                <w:right w:val="none" w:sz="0" w:space="0" w:color="auto"/>
              </w:divBdr>
            </w:div>
            <w:div w:id="121777322">
              <w:marLeft w:val="0"/>
              <w:marRight w:val="0"/>
              <w:marTop w:val="0"/>
              <w:marBottom w:val="0"/>
              <w:divBdr>
                <w:top w:val="none" w:sz="0" w:space="0" w:color="auto"/>
                <w:left w:val="none" w:sz="0" w:space="0" w:color="auto"/>
                <w:bottom w:val="none" w:sz="0" w:space="0" w:color="auto"/>
                <w:right w:val="none" w:sz="0" w:space="0" w:color="auto"/>
              </w:divBdr>
            </w:div>
            <w:div w:id="131141541">
              <w:marLeft w:val="0"/>
              <w:marRight w:val="0"/>
              <w:marTop w:val="0"/>
              <w:marBottom w:val="0"/>
              <w:divBdr>
                <w:top w:val="none" w:sz="0" w:space="0" w:color="auto"/>
                <w:left w:val="none" w:sz="0" w:space="0" w:color="auto"/>
                <w:bottom w:val="none" w:sz="0" w:space="0" w:color="auto"/>
                <w:right w:val="none" w:sz="0" w:space="0" w:color="auto"/>
              </w:divBdr>
            </w:div>
            <w:div w:id="381834232">
              <w:marLeft w:val="0"/>
              <w:marRight w:val="0"/>
              <w:marTop w:val="0"/>
              <w:marBottom w:val="0"/>
              <w:divBdr>
                <w:top w:val="none" w:sz="0" w:space="0" w:color="auto"/>
                <w:left w:val="none" w:sz="0" w:space="0" w:color="auto"/>
                <w:bottom w:val="none" w:sz="0" w:space="0" w:color="auto"/>
                <w:right w:val="none" w:sz="0" w:space="0" w:color="auto"/>
              </w:divBdr>
            </w:div>
            <w:div w:id="210927050">
              <w:marLeft w:val="0"/>
              <w:marRight w:val="0"/>
              <w:marTop w:val="0"/>
              <w:marBottom w:val="0"/>
              <w:divBdr>
                <w:top w:val="none" w:sz="0" w:space="0" w:color="auto"/>
                <w:left w:val="none" w:sz="0" w:space="0" w:color="auto"/>
                <w:bottom w:val="none" w:sz="0" w:space="0" w:color="auto"/>
                <w:right w:val="none" w:sz="0" w:space="0" w:color="auto"/>
              </w:divBdr>
            </w:div>
            <w:div w:id="590511249">
              <w:marLeft w:val="0"/>
              <w:marRight w:val="0"/>
              <w:marTop w:val="0"/>
              <w:marBottom w:val="0"/>
              <w:divBdr>
                <w:top w:val="none" w:sz="0" w:space="0" w:color="auto"/>
                <w:left w:val="none" w:sz="0" w:space="0" w:color="auto"/>
                <w:bottom w:val="none" w:sz="0" w:space="0" w:color="auto"/>
                <w:right w:val="none" w:sz="0" w:space="0" w:color="auto"/>
              </w:divBdr>
            </w:div>
            <w:div w:id="989552117">
              <w:marLeft w:val="0"/>
              <w:marRight w:val="0"/>
              <w:marTop w:val="0"/>
              <w:marBottom w:val="0"/>
              <w:divBdr>
                <w:top w:val="none" w:sz="0" w:space="0" w:color="auto"/>
                <w:left w:val="none" w:sz="0" w:space="0" w:color="auto"/>
                <w:bottom w:val="none" w:sz="0" w:space="0" w:color="auto"/>
                <w:right w:val="none" w:sz="0" w:space="0" w:color="auto"/>
              </w:divBdr>
            </w:div>
            <w:div w:id="1740902660">
              <w:marLeft w:val="0"/>
              <w:marRight w:val="0"/>
              <w:marTop w:val="0"/>
              <w:marBottom w:val="0"/>
              <w:divBdr>
                <w:top w:val="none" w:sz="0" w:space="0" w:color="auto"/>
                <w:left w:val="none" w:sz="0" w:space="0" w:color="auto"/>
                <w:bottom w:val="none" w:sz="0" w:space="0" w:color="auto"/>
                <w:right w:val="none" w:sz="0" w:space="0" w:color="auto"/>
              </w:divBdr>
            </w:div>
            <w:div w:id="1171796505">
              <w:marLeft w:val="0"/>
              <w:marRight w:val="0"/>
              <w:marTop w:val="0"/>
              <w:marBottom w:val="0"/>
              <w:divBdr>
                <w:top w:val="none" w:sz="0" w:space="0" w:color="auto"/>
                <w:left w:val="none" w:sz="0" w:space="0" w:color="auto"/>
                <w:bottom w:val="none" w:sz="0" w:space="0" w:color="auto"/>
                <w:right w:val="none" w:sz="0" w:space="0" w:color="auto"/>
              </w:divBdr>
            </w:div>
            <w:div w:id="2043049784">
              <w:marLeft w:val="0"/>
              <w:marRight w:val="0"/>
              <w:marTop w:val="0"/>
              <w:marBottom w:val="0"/>
              <w:divBdr>
                <w:top w:val="none" w:sz="0" w:space="0" w:color="auto"/>
                <w:left w:val="none" w:sz="0" w:space="0" w:color="auto"/>
                <w:bottom w:val="none" w:sz="0" w:space="0" w:color="auto"/>
                <w:right w:val="none" w:sz="0" w:space="0" w:color="auto"/>
              </w:divBdr>
            </w:div>
            <w:div w:id="1084104707">
              <w:marLeft w:val="0"/>
              <w:marRight w:val="0"/>
              <w:marTop w:val="0"/>
              <w:marBottom w:val="0"/>
              <w:divBdr>
                <w:top w:val="none" w:sz="0" w:space="0" w:color="auto"/>
                <w:left w:val="none" w:sz="0" w:space="0" w:color="auto"/>
                <w:bottom w:val="none" w:sz="0" w:space="0" w:color="auto"/>
                <w:right w:val="none" w:sz="0" w:space="0" w:color="auto"/>
              </w:divBdr>
            </w:div>
            <w:div w:id="479663587">
              <w:marLeft w:val="0"/>
              <w:marRight w:val="0"/>
              <w:marTop w:val="0"/>
              <w:marBottom w:val="0"/>
              <w:divBdr>
                <w:top w:val="none" w:sz="0" w:space="0" w:color="auto"/>
                <w:left w:val="none" w:sz="0" w:space="0" w:color="auto"/>
                <w:bottom w:val="none" w:sz="0" w:space="0" w:color="auto"/>
                <w:right w:val="none" w:sz="0" w:space="0" w:color="auto"/>
              </w:divBdr>
            </w:div>
          </w:divsChild>
        </w:div>
        <w:div w:id="217130416">
          <w:marLeft w:val="0"/>
          <w:marRight w:val="0"/>
          <w:marTop w:val="0"/>
          <w:marBottom w:val="0"/>
          <w:divBdr>
            <w:top w:val="none" w:sz="0" w:space="0" w:color="auto"/>
            <w:left w:val="none" w:sz="0" w:space="0" w:color="auto"/>
            <w:bottom w:val="none" w:sz="0" w:space="0" w:color="auto"/>
            <w:right w:val="none" w:sz="0" w:space="0" w:color="auto"/>
          </w:divBdr>
          <w:divsChild>
            <w:div w:id="634140308">
              <w:marLeft w:val="0"/>
              <w:marRight w:val="0"/>
              <w:marTop w:val="0"/>
              <w:marBottom w:val="0"/>
              <w:divBdr>
                <w:top w:val="none" w:sz="0" w:space="0" w:color="auto"/>
                <w:left w:val="none" w:sz="0" w:space="0" w:color="auto"/>
                <w:bottom w:val="none" w:sz="0" w:space="0" w:color="auto"/>
                <w:right w:val="none" w:sz="0" w:space="0" w:color="auto"/>
              </w:divBdr>
            </w:div>
            <w:div w:id="1542934648">
              <w:marLeft w:val="0"/>
              <w:marRight w:val="0"/>
              <w:marTop w:val="0"/>
              <w:marBottom w:val="0"/>
              <w:divBdr>
                <w:top w:val="none" w:sz="0" w:space="0" w:color="auto"/>
                <w:left w:val="none" w:sz="0" w:space="0" w:color="auto"/>
                <w:bottom w:val="none" w:sz="0" w:space="0" w:color="auto"/>
                <w:right w:val="none" w:sz="0" w:space="0" w:color="auto"/>
              </w:divBdr>
            </w:div>
            <w:div w:id="965115552">
              <w:marLeft w:val="0"/>
              <w:marRight w:val="0"/>
              <w:marTop w:val="0"/>
              <w:marBottom w:val="0"/>
              <w:divBdr>
                <w:top w:val="none" w:sz="0" w:space="0" w:color="auto"/>
                <w:left w:val="none" w:sz="0" w:space="0" w:color="auto"/>
                <w:bottom w:val="none" w:sz="0" w:space="0" w:color="auto"/>
                <w:right w:val="none" w:sz="0" w:space="0" w:color="auto"/>
              </w:divBdr>
            </w:div>
            <w:div w:id="1585917814">
              <w:marLeft w:val="0"/>
              <w:marRight w:val="0"/>
              <w:marTop w:val="0"/>
              <w:marBottom w:val="0"/>
              <w:divBdr>
                <w:top w:val="none" w:sz="0" w:space="0" w:color="auto"/>
                <w:left w:val="none" w:sz="0" w:space="0" w:color="auto"/>
                <w:bottom w:val="none" w:sz="0" w:space="0" w:color="auto"/>
                <w:right w:val="none" w:sz="0" w:space="0" w:color="auto"/>
              </w:divBdr>
            </w:div>
            <w:div w:id="1252196650">
              <w:marLeft w:val="0"/>
              <w:marRight w:val="0"/>
              <w:marTop w:val="0"/>
              <w:marBottom w:val="0"/>
              <w:divBdr>
                <w:top w:val="none" w:sz="0" w:space="0" w:color="auto"/>
                <w:left w:val="none" w:sz="0" w:space="0" w:color="auto"/>
                <w:bottom w:val="none" w:sz="0" w:space="0" w:color="auto"/>
                <w:right w:val="none" w:sz="0" w:space="0" w:color="auto"/>
              </w:divBdr>
            </w:div>
            <w:div w:id="1042824872">
              <w:marLeft w:val="0"/>
              <w:marRight w:val="0"/>
              <w:marTop w:val="0"/>
              <w:marBottom w:val="0"/>
              <w:divBdr>
                <w:top w:val="none" w:sz="0" w:space="0" w:color="auto"/>
                <w:left w:val="none" w:sz="0" w:space="0" w:color="auto"/>
                <w:bottom w:val="none" w:sz="0" w:space="0" w:color="auto"/>
                <w:right w:val="none" w:sz="0" w:space="0" w:color="auto"/>
              </w:divBdr>
            </w:div>
            <w:div w:id="1424229802">
              <w:marLeft w:val="0"/>
              <w:marRight w:val="0"/>
              <w:marTop w:val="0"/>
              <w:marBottom w:val="0"/>
              <w:divBdr>
                <w:top w:val="none" w:sz="0" w:space="0" w:color="auto"/>
                <w:left w:val="none" w:sz="0" w:space="0" w:color="auto"/>
                <w:bottom w:val="none" w:sz="0" w:space="0" w:color="auto"/>
                <w:right w:val="none" w:sz="0" w:space="0" w:color="auto"/>
              </w:divBdr>
            </w:div>
            <w:div w:id="1394809951">
              <w:marLeft w:val="0"/>
              <w:marRight w:val="0"/>
              <w:marTop w:val="0"/>
              <w:marBottom w:val="0"/>
              <w:divBdr>
                <w:top w:val="none" w:sz="0" w:space="0" w:color="auto"/>
                <w:left w:val="none" w:sz="0" w:space="0" w:color="auto"/>
                <w:bottom w:val="none" w:sz="0" w:space="0" w:color="auto"/>
                <w:right w:val="none" w:sz="0" w:space="0" w:color="auto"/>
              </w:divBdr>
            </w:div>
            <w:div w:id="1807238292">
              <w:marLeft w:val="0"/>
              <w:marRight w:val="0"/>
              <w:marTop w:val="0"/>
              <w:marBottom w:val="0"/>
              <w:divBdr>
                <w:top w:val="none" w:sz="0" w:space="0" w:color="auto"/>
                <w:left w:val="none" w:sz="0" w:space="0" w:color="auto"/>
                <w:bottom w:val="none" w:sz="0" w:space="0" w:color="auto"/>
                <w:right w:val="none" w:sz="0" w:space="0" w:color="auto"/>
              </w:divBdr>
            </w:div>
            <w:div w:id="12149">
              <w:marLeft w:val="0"/>
              <w:marRight w:val="0"/>
              <w:marTop w:val="0"/>
              <w:marBottom w:val="0"/>
              <w:divBdr>
                <w:top w:val="none" w:sz="0" w:space="0" w:color="auto"/>
                <w:left w:val="none" w:sz="0" w:space="0" w:color="auto"/>
                <w:bottom w:val="none" w:sz="0" w:space="0" w:color="auto"/>
                <w:right w:val="none" w:sz="0" w:space="0" w:color="auto"/>
              </w:divBdr>
            </w:div>
            <w:div w:id="920792850">
              <w:marLeft w:val="0"/>
              <w:marRight w:val="0"/>
              <w:marTop w:val="0"/>
              <w:marBottom w:val="0"/>
              <w:divBdr>
                <w:top w:val="none" w:sz="0" w:space="0" w:color="auto"/>
                <w:left w:val="none" w:sz="0" w:space="0" w:color="auto"/>
                <w:bottom w:val="none" w:sz="0" w:space="0" w:color="auto"/>
                <w:right w:val="none" w:sz="0" w:space="0" w:color="auto"/>
              </w:divBdr>
            </w:div>
            <w:div w:id="1850213760">
              <w:marLeft w:val="0"/>
              <w:marRight w:val="0"/>
              <w:marTop w:val="0"/>
              <w:marBottom w:val="0"/>
              <w:divBdr>
                <w:top w:val="none" w:sz="0" w:space="0" w:color="auto"/>
                <w:left w:val="none" w:sz="0" w:space="0" w:color="auto"/>
                <w:bottom w:val="none" w:sz="0" w:space="0" w:color="auto"/>
                <w:right w:val="none" w:sz="0" w:space="0" w:color="auto"/>
              </w:divBdr>
            </w:div>
            <w:div w:id="185759271">
              <w:marLeft w:val="0"/>
              <w:marRight w:val="0"/>
              <w:marTop w:val="0"/>
              <w:marBottom w:val="0"/>
              <w:divBdr>
                <w:top w:val="none" w:sz="0" w:space="0" w:color="auto"/>
                <w:left w:val="none" w:sz="0" w:space="0" w:color="auto"/>
                <w:bottom w:val="none" w:sz="0" w:space="0" w:color="auto"/>
                <w:right w:val="none" w:sz="0" w:space="0" w:color="auto"/>
              </w:divBdr>
            </w:div>
            <w:div w:id="1945115849">
              <w:marLeft w:val="0"/>
              <w:marRight w:val="0"/>
              <w:marTop w:val="0"/>
              <w:marBottom w:val="0"/>
              <w:divBdr>
                <w:top w:val="none" w:sz="0" w:space="0" w:color="auto"/>
                <w:left w:val="none" w:sz="0" w:space="0" w:color="auto"/>
                <w:bottom w:val="none" w:sz="0" w:space="0" w:color="auto"/>
                <w:right w:val="none" w:sz="0" w:space="0" w:color="auto"/>
              </w:divBdr>
            </w:div>
            <w:div w:id="733160160">
              <w:marLeft w:val="0"/>
              <w:marRight w:val="0"/>
              <w:marTop w:val="0"/>
              <w:marBottom w:val="0"/>
              <w:divBdr>
                <w:top w:val="none" w:sz="0" w:space="0" w:color="auto"/>
                <w:left w:val="none" w:sz="0" w:space="0" w:color="auto"/>
                <w:bottom w:val="none" w:sz="0" w:space="0" w:color="auto"/>
                <w:right w:val="none" w:sz="0" w:space="0" w:color="auto"/>
              </w:divBdr>
            </w:div>
            <w:div w:id="644312784">
              <w:marLeft w:val="0"/>
              <w:marRight w:val="0"/>
              <w:marTop w:val="0"/>
              <w:marBottom w:val="0"/>
              <w:divBdr>
                <w:top w:val="none" w:sz="0" w:space="0" w:color="auto"/>
                <w:left w:val="none" w:sz="0" w:space="0" w:color="auto"/>
                <w:bottom w:val="none" w:sz="0" w:space="0" w:color="auto"/>
                <w:right w:val="none" w:sz="0" w:space="0" w:color="auto"/>
              </w:divBdr>
            </w:div>
            <w:div w:id="286356721">
              <w:marLeft w:val="0"/>
              <w:marRight w:val="0"/>
              <w:marTop w:val="0"/>
              <w:marBottom w:val="0"/>
              <w:divBdr>
                <w:top w:val="none" w:sz="0" w:space="0" w:color="auto"/>
                <w:left w:val="none" w:sz="0" w:space="0" w:color="auto"/>
                <w:bottom w:val="none" w:sz="0" w:space="0" w:color="auto"/>
                <w:right w:val="none" w:sz="0" w:space="0" w:color="auto"/>
              </w:divBdr>
            </w:div>
            <w:div w:id="951086762">
              <w:marLeft w:val="0"/>
              <w:marRight w:val="0"/>
              <w:marTop w:val="0"/>
              <w:marBottom w:val="0"/>
              <w:divBdr>
                <w:top w:val="none" w:sz="0" w:space="0" w:color="auto"/>
                <w:left w:val="none" w:sz="0" w:space="0" w:color="auto"/>
                <w:bottom w:val="none" w:sz="0" w:space="0" w:color="auto"/>
                <w:right w:val="none" w:sz="0" w:space="0" w:color="auto"/>
              </w:divBdr>
            </w:div>
            <w:div w:id="1682585376">
              <w:marLeft w:val="0"/>
              <w:marRight w:val="0"/>
              <w:marTop w:val="0"/>
              <w:marBottom w:val="0"/>
              <w:divBdr>
                <w:top w:val="none" w:sz="0" w:space="0" w:color="auto"/>
                <w:left w:val="none" w:sz="0" w:space="0" w:color="auto"/>
                <w:bottom w:val="none" w:sz="0" w:space="0" w:color="auto"/>
                <w:right w:val="none" w:sz="0" w:space="0" w:color="auto"/>
              </w:divBdr>
            </w:div>
            <w:div w:id="1499730882">
              <w:marLeft w:val="0"/>
              <w:marRight w:val="0"/>
              <w:marTop w:val="0"/>
              <w:marBottom w:val="0"/>
              <w:divBdr>
                <w:top w:val="none" w:sz="0" w:space="0" w:color="auto"/>
                <w:left w:val="none" w:sz="0" w:space="0" w:color="auto"/>
                <w:bottom w:val="none" w:sz="0" w:space="0" w:color="auto"/>
                <w:right w:val="none" w:sz="0" w:space="0" w:color="auto"/>
              </w:divBdr>
            </w:div>
          </w:divsChild>
        </w:div>
        <w:div w:id="1555652300">
          <w:marLeft w:val="0"/>
          <w:marRight w:val="0"/>
          <w:marTop w:val="0"/>
          <w:marBottom w:val="0"/>
          <w:divBdr>
            <w:top w:val="none" w:sz="0" w:space="0" w:color="auto"/>
            <w:left w:val="none" w:sz="0" w:space="0" w:color="auto"/>
            <w:bottom w:val="none" w:sz="0" w:space="0" w:color="auto"/>
            <w:right w:val="none" w:sz="0" w:space="0" w:color="auto"/>
          </w:divBdr>
        </w:div>
        <w:div w:id="1429621471">
          <w:marLeft w:val="0"/>
          <w:marRight w:val="0"/>
          <w:marTop w:val="0"/>
          <w:marBottom w:val="0"/>
          <w:divBdr>
            <w:top w:val="none" w:sz="0" w:space="0" w:color="auto"/>
            <w:left w:val="none" w:sz="0" w:space="0" w:color="auto"/>
            <w:bottom w:val="none" w:sz="0" w:space="0" w:color="auto"/>
            <w:right w:val="none" w:sz="0" w:space="0" w:color="auto"/>
          </w:divBdr>
        </w:div>
        <w:div w:id="1975333155">
          <w:marLeft w:val="0"/>
          <w:marRight w:val="0"/>
          <w:marTop w:val="0"/>
          <w:marBottom w:val="0"/>
          <w:divBdr>
            <w:top w:val="none" w:sz="0" w:space="0" w:color="auto"/>
            <w:left w:val="none" w:sz="0" w:space="0" w:color="auto"/>
            <w:bottom w:val="none" w:sz="0" w:space="0" w:color="auto"/>
            <w:right w:val="none" w:sz="0" w:space="0" w:color="auto"/>
          </w:divBdr>
        </w:div>
        <w:div w:id="675889998">
          <w:marLeft w:val="0"/>
          <w:marRight w:val="0"/>
          <w:marTop w:val="0"/>
          <w:marBottom w:val="0"/>
          <w:divBdr>
            <w:top w:val="none" w:sz="0" w:space="0" w:color="auto"/>
            <w:left w:val="none" w:sz="0" w:space="0" w:color="auto"/>
            <w:bottom w:val="none" w:sz="0" w:space="0" w:color="auto"/>
            <w:right w:val="none" w:sz="0" w:space="0" w:color="auto"/>
          </w:divBdr>
        </w:div>
        <w:div w:id="450171376">
          <w:marLeft w:val="0"/>
          <w:marRight w:val="0"/>
          <w:marTop w:val="0"/>
          <w:marBottom w:val="0"/>
          <w:divBdr>
            <w:top w:val="none" w:sz="0" w:space="0" w:color="auto"/>
            <w:left w:val="none" w:sz="0" w:space="0" w:color="auto"/>
            <w:bottom w:val="none" w:sz="0" w:space="0" w:color="auto"/>
            <w:right w:val="none" w:sz="0" w:space="0" w:color="auto"/>
          </w:divBdr>
        </w:div>
        <w:div w:id="1086804122">
          <w:marLeft w:val="0"/>
          <w:marRight w:val="0"/>
          <w:marTop w:val="0"/>
          <w:marBottom w:val="0"/>
          <w:divBdr>
            <w:top w:val="none" w:sz="0" w:space="0" w:color="auto"/>
            <w:left w:val="none" w:sz="0" w:space="0" w:color="auto"/>
            <w:bottom w:val="none" w:sz="0" w:space="0" w:color="auto"/>
            <w:right w:val="none" w:sz="0" w:space="0" w:color="auto"/>
          </w:divBdr>
        </w:div>
        <w:div w:id="1207720329">
          <w:marLeft w:val="0"/>
          <w:marRight w:val="0"/>
          <w:marTop w:val="0"/>
          <w:marBottom w:val="0"/>
          <w:divBdr>
            <w:top w:val="none" w:sz="0" w:space="0" w:color="auto"/>
            <w:left w:val="none" w:sz="0" w:space="0" w:color="auto"/>
            <w:bottom w:val="none" w:sz="0" w:space="0" w:color="auto"/>
            <w:right w:val="none" w:sz="0" w:space="0" w:color="auto"/>
          </w:divBdr>
        </w:div>
        <w:div w:id="1972199621">
          <w:marLeft w:val="0"/>
          <w:marRight w:val="0"/>
          <w:marTop w:val="0"/>
          <w:marBottom w:val="0"/>
          <w:divBdr>
            <w:top w:val="none" w:sz="0" w:space="0" w:color="auto"/>
            <w:left w:val="none" w:sz="0" w:space="0" w:color="auto"/>
            <w:bottom w:val="none" w:sz="0" w:space="0" w:color="auto"/>
            <w:right w:val="none" w:sz="0" w:space="0" w:color="auto"/>
          </w:divBdr>
        </w:div>
        <w:div w:id="376590455">
          <w:marLeft w:val="0"/>
          <w:marRight w:val="0"/>
          <w:marTop w:val="0"/>
          <w:marBottom w:val="0"/>
          <w:divBdr>
            <w:top w:val="none" w:sz="0" w:space="0" w:color="auto"/>
            <w:left w:val="none" w:sz="0" w:space="0" w:color="auto"/>
            <w:bottom w:val="none" w:sz="0" w:space="0" w:color="auto"/>
            <w:right w:val="none" w:sz="0" w:space="0" w:color="auto"/>
          </w:divBdr>
        </w:div>
        <w:div w:id="1972857148">
          <w:marLeft w:val="0"/>
          <w:marRight w:val="0"/>
          <w:marTop w:val="0"/>
          <w:marBottom w:val="0"/>
          <w:divBdr>
            <w:top w:val="none" w:sz="0" w:space="0" w:color="auto"/>
            <w:left w:val="none" w:sz="0" w:space="0" w:color="auto"/>
            <w:bottom w:val="none" w:sz="0" w:space="0" w:color="auto"/>
            <w:right w:val="none" w:sz="0" w:space="0" w:color="auto"/>
          </w:divBdr>
        </w:div>
        <w:div w:id="984626354">
          <w:marLeft w:val="0"/>
          <w:marRight w:val="0"/>
          <w:marTop w:val="0"/>
          <w:marBottom w:val="0"/>
          <w:divBdr>
            <w:top w:val="none" w:sz="0" w:space="0" w:color="auto"/>
            <w:left w:val="none" w:sz="0" w:space="0" w:color="auto"/>
            <w:bottom w:val="none" w:sz="0" w:space="0" w:color="auto"/>
            <w:right w:val="none" w:sz="0" w:space="0" w:color="auto"/>
          </w:divBdr>
        </w:div>
        <w:div w:id="834152934">
          <w:marLeft w:val="0"/>
          <w:marRight w:val="0"/>
          <w:marTop w:val="0"/>
          <w:marBottom w:val="0"/>
          <w:divBdr>
            <w:top w:val="none" w:sz="0" w:space="0" w:color="auto"/>
            <w:left w:val="none" w:sz="0" w:space="0" w:color="auto"/>
            <w:bottom w:val="none" w:sz="0" w:space="0" w:color="auto"/>
            <w:right w:val="none" w:sz="0" w:space="0" w:color="auto"/>
          </w:divBdr>
        </w:div>
        <w:div w:id="1616208742">
          <w:marLeft w:val="0"/>
          <w:marRight w:val="0"/>
          <w:marTop w:val="0"/>
          <w:marBottom w:val="0"/>
          <w:divBdr>
            <w:top w:val="none" w:sz="0" w:space="0" w:color="auto"/>
            <w:left w:val="none" w:sz="0" w:space="0" w:color="auto"/>
            <w:bottom w:val="none" w:sz="0" w:space="0" w:color="auto"/>
            <w:right w:val="none" w:sz="0" w:space="0" w:color="auto"/>
          </w:divBdr>
        </w:div>
        <w:div w:id="1938520615">
          <w:marLeft w:val="0"/>
          <w:marRight w:val="0"/>
          <w:marTop w:val="0"/>
          <w:marBottom w:val="0"/>
          <w:divBdr>
            <w:top w:val="none" w:sz="0" w:space="0" w:color="auto"/>
            <w:left w:val="none" w:sz="0" w:space="0" w:color="auto"/>
            <w:bottom w:val="none" w:sz="0" w:space="0" w:color="auto"/>
            <w:right w:val="none" w:sz="0" w:space="0" w:color="auto"/>
          </w:divBdr>
        </w:div>
        <w:div w:id="1157763966">
          <w:marLeft w:val="0"/>
          <w:marRight w:val="0"/>
          <w:marTop w:val="0"/>
          <w:marBottom w:val="0"/>
          <w:divBdr>
            <w:top w:val="none" w:sz="0" w:space="0" w:color="auto"/>
            <w:left w:val="none" w:sz="0" w:space="0" w:color="auto"/>
            <w:bottom w:val="none" w:sz="0" w:space="0" w:color="auto"/>
            <w:right w:val="none" w:sz="0" w:space="0" w:color="auto"/>
          </w:divBdr>
        </w:div>
        <w:div w:id="1426993104">
          <w:marLeft w:val="0"/>
          <w:marRight w:val="0"/>
          <w:marTop w:val="0"/>
          <w:marBottom w:val="0"/>
          <w:divBdr>
            <w:top w:val="none" w:sz="0" w:space="0" w:color="auto"/>
            <w:left w:val="none" w:sz="0" w:space="0" w:color="auto"/>
            <w:bottom w:val="none" w:sz="0" w:space="0" w:color="auto"/>
            <w:right w:val="none" w:sz="0" w:space="0" w:color="auto"/>
          </w:divBdr>
        </w:div>
        <w:div w:id="1198392054">
          <w:marLeft w:val="0"/>
          <w:marRight w:val="0"/>
          <w:marTop w:val="0"/>
          <w:marBottom w:val="0"/>
          <w:divBdr>
            <w:top w:val="none" w:sz="0" w:space="0" w:color="auto"/>
            <w:left w:val="none" w:sz="0" w:space="0" w:color="auto"/>
            <w:bottom w:val="none" w:sz="0" w:space="0" w:color="auto"/>
            <w:right w:val="none" w:sz="0" w:space="0" w:color="auto"/>
          </w:divBdr>
        </w:div>
        <w:div w:id="532885771">
          <w:marLeft w:val="0"/>
          <w:marRight w:val="0"/>
          <w:marTop w:val="0"/>
          <w:marBottom w:val="0"/>
          <w:divBdr>
            <w:top w:val="none" w:sz="0" w:space="0" w:color="auto"/>
            <w:left w:val="none" w:sz="0" w:space="0" w:color="auto"/>
            <w:bottom w:val="none" w:sz="0" w:space="0" w:color="auto"/>
            <w:right w:val="none" w:sz="0" w:space="0" w:color="auto"/>
          </w:divBdr>
        </w:div>
        <w:div w:id="2006519152">
          <w:marLeft w:val="0"/>
          <w:marRight w:val="0"/>
          <w:marTop w:val="0"/>
          <w:marBottom w:val="0"/>
          <w:divBdr>
            <w:top w:val="none" w:sz="0" w:space="0" w:color="auto"/>
            <w:left w:val="none" w:sz="0" w:space="0" w:color="auto"/>
            <w:bottom w:val="none" w:sz="0" w:space="0" w:color="auto"/>
            <w:right w:val="none" w:sz="0" w:space="0" w:color="auto"/>
          </w:divBdr>
        </w:div>
        <w:div w:id="216598494">
          <w:marLeft w:val="0"/>
          <w:marRight w:val="0"/>
          <w:marTop w:val="0"/>
          <w:marBottom w:val="0"/>
          <w:divBdr>
            <w:top w:val="none" w:sz="0" w:space="0" w:color="auto"/>
            <w:left w:val="none" w:sz="0" w:space="0" w:color="auto"/>
            <w:bottom w:val="none" w:sz="0" w:space="0" w:color="auto"/>
            <w:right w:val="none" w:sz="0" w:space="0" w:color="auto"/>
          </w:divBdr>
        </w:div>
        <w:div w:id="1229264488">
          <w:marLeft w:val="0"/>
          <w:marRight w:val="0"/>
          <w:marTop w:val="0"/>
          <w:marBottom w:val="0"/>
          <w:divBdr>
            <w:top w:val="none" w:sz="0" w:space="0" w:color="auto"/>
            <w:left w:val="none" w:sz="0" w:space="0" w:color="auto"/>
            <w:bottom w:val="none" w:sz="0" w:space="0" w:color="auto"/>
            <w:right w:val="none" w:sz="0" w:space="0" w:color="auto"/>
          </w:divBdr>
        </w:div>
        <w:div w:id="478771347">
          <w:marLeft w:val="0"/>
          <w:marRight w:val="0"/>
          <w:marTop w:val="0"/>
          <w:marBottom w:val="0"/>
          <w:divBdr>
            <w:top w:val="none" w:sz="0" w:space="0" w:color="auto"/>
            <w:left w:val="none" w:sz="0" w:space="0" w:color="auto"/>
            <w:bottom w:val="none" w:sz="0" w:space="0" w:color="auto"/>
            <w:right w:val="none" w:sz="0" w:space="0" w:color="auto"/>
          </w:divBdr>
        </w:div>
        <w:div w:id="1171405291">
          <w:marLeft w:val="0"/>
          <w:marRight w:val="0"/>
          <w:marTop w:val="0"/>
          <w:marBottom w:val="0"/>
          <w:divBdr>
            <w:top w:val="none" w:sz="0" w:space="0" w:color="auto"/>
            <w:left w:val="none" w:sz="0" w:space="0" w:color="auto"/>
            <w:bottom w:val="none" w:sz="0" w:space="0" w:color="auto"/>
            <w:right w:val="none" w:sz="0" w:space="0" w:color="auto"/>
          </w:divBdr>
        </w:div>
        <w:div w:id="2108429196">
          <w:marLeft w:val="0"/>
          <w:marRight w:val="0"/>
          <w:marTop w:val="0"/>
          <w:marBottom w:val="0"/>
          <w:divBdr>
            <w:top w:val="none" w:sz="0" w:space="0" w:color="auto"/>
            <w:left w:val="none" w:sz="0" w:space="0" w:color="auto"/>
            <w:bottom w:val="none" w:sz="0" w:space="0" w:color="auto"/>
            <w:right w:val="none" w:sz="0" w:space="0" w:color="auto"/>
          </w:divBdr>
        </w:div>
        <w:div w:id="1636985242">
          <w:marLeft w:val="0"/>
          <w:marRight w:val="0"/>
          <w:marTop w:val="0"/>
          <w:marBottom w:val="0"/>
          <w:divBdr>
            <w:top w:val="none" w:sz="0" w:space="0" w:color="auto"/>
            <w:left w:val="none" w:sz="0" w:space="0" w:color="auto"/>
            <w:bottom w:val="none" w:sz="0" w:space="0" w:color="auto"/>
            <w:right w:val="none" w:sz="0" w:space="0" w:color="auto"/>
          </w:divBdr>
        </w:div>
        <w:div w:id="1519542322">
          <w:marLeft w:val="0"/>
          <w:marRight w:val="0"/>
          <w:marTop w:val="0"/>
          <w:marBottom w:val="0"/>
          <w:divBdr>
            <w:top w:val="none" w:sz="0" w:space="0" w:color="auto"/>
            <w:left w:val="none" w:sz="0" w:space="0" w:color="auto"/>
            <w:bottom w:val="none" w:sz="0" w:space="0" w:color="auto"/>
            <w:right w:val="none" w:sz="0" w:space="0" w:color="auto"/>
          </w:divBdr>
        </w:div>
        <w:div w:id="1878158826">
          <w:marLeft w:val="0"/>
          <w:marRight w:val="0"/>
          <w:marTop w:val="0"/>
          <w:marBottom w:val="0"/>
          <w:divBdr>
            <w:top w:val="none" w:sz="0" w:space="0" w:color="auto"/>
            <w:left w:val="none" w:sz="0" w:space="0" w:color="auto"/>
            <w:bottom w:val="none" w:sz="0" w:space="0" w:color="auto"/>
            <w:right w:val="none" w:sz="0" w:space="0" w:color="auto"/>
          </w:divBdr>
        </w:div>
        <w:div w:id="1610698374">
          <w:marLeft w:val="0"/>
          <w:marRight w:val="0"/>
          <w:marTop w:val="0"/>
          <w:marBottom w:val="0"/>
          <w:divBdr>
            <w:top w:val="none" w:sz="0" w:space="0" w:color="auto"/>
            <w:left w:val="none" w:sz="0" w:space="0" w:color="auto"/>
            <w:bottom w:val="none" w:sz="0" w:space="0" w:color="auto"/>
            <w:right w:val="none" w:sz="0" w:space="0" w:color="auto"/>
          </w:divBdr>
        </w:div>
        <w:div w:id="204219221">
          <w:marLeft w:val="0"/>
          <w:marRight w:val="0"/>
          <w:marTop w:val="0"/>
          <w:marBottom w:val="0"/>
          <w:divBdr>
            <w:top w:val="none" w:sz="0" w:space="0" w:color="auto"/>
            <w:left w:val="none" w:sz="0" w:space="0" w:color="auto"/>
            <w:bottom w:val="none" w:sz="0" w:space="0" w:color="auto"/>
            <w:right w:val="none" w:sz="0" w:space="0" w:color="auto"/>
          </w:divBdr>
        </w:div>
        <w:div w:id="352387530">
          <w:marLeft w:val="0"/>
          <w:marRight w:val="0"/>
          <w:marTop w:val="0"/>
          <w:marBottom w:val="0"/>
          <w:divBdr>
            <w:top w:val="none" w:sz="0" w:space="0" w:color="auto"/>
            <w:left w:val="none" w:sz="0" w:space="0" w:color="auto"/>
            <w:bottom w:val="none" w:sz="0" w:space="0" w:color="auto"/>
            <w:right w:val="none" w:sz="0" w:space="0" w:color="auto"/>
          </w:divBdr>
        </w:div>
        <w:div w:id="807742029">
          <w:marLeft w:val="0"/>
          <w:marRight w:val="0"/>
          <w:marTop w:val="0"/>
          <w:marBottom w:val="0"/>
          <w:divBdr>
            <w:top w:val="none" w:sz="0" w:space="0" w:color="auto"/>
            <w:left w:val="none" w:sz="0" w:space="0" w:color="auto"/>
            <w:bottom w:val="none" w:sz="0" w:space="0" w:color="auto"/>
            <w:right w:val="none" w:sz="0" w:space="0" w:color="auto"/>
          </w:divBdr>
        </w:div>
        <w:div w:id="1524243908">
          <w:marLeft w:val="0"/>
          <w:marRight w:val="0"/>
          <w:marTop w:val="0"/>
          <w:marBottom w:val="0"/>
          <w:divBdr>
            <w:top w:val="none" w:sz="0" w:space="0" w:color="auto"/>
            <w:left w:val="none" w:sz="0" w:space="0" w:color="auto"/>
            <w:bottom w:val="none" w:sz="0" w:space="0" w:color="auto"/>
            <w:right w:val="none" w:sz="0" w:space="0" w:color="auto"/>
          </w:divBdr>
        </w:div>
        <w:div w:id="1961524738">
          <w:marLeft w:val="0"/>
          <w:marRight w:val="0"/>
          <w:marTop w:val="0"/>
          <w:marBottom w:val="0"/>
          <w:divBdr>
            <w:top w:val="none" w:sz="0" w:space="0" w:color="auto"/>
            <w:left w:val="none" w:sz="0" w:space="0" w:color="auto"/>
            <w:bottom w:val="none" w:sz="0" w:space="0" w:color="auto"/>
            <w:right w:val="none" w:sz="0" w:space="0" w:color="auto"/>
          </w:divBdr>
        </w:div>
        <w:div w:id="1362822713">
          <w:marLeft w:val="0"/>
          <w:marRight w:val="0"/>
          <w:marTop w:val="0"/>
          <w:marBottom w:val="0"/>
          <w:divBdr>
            <w:top w:val="none" w:sz="0" w:space="0" w:color="auto"/>
            <w:left w:val="none" w:sz="0" w:space="0" w:color="auto"/>
            <w:bottom w:val="none" w:sz="0" w:space="0" w:color="auto"/>
            <w:right w:val="none" w:sz="0" w:space="0" w:color="auto"/>
          </w:divBdr>
        </w:div>
        <w:div w:id="1235817697">
          <w:marLeft w:val="0"/>
          <w:marRight w:val="0"/>
          <w:marTop w:val="0"/>
          <w:marBottom w:val="0"/>
          <w:divBdr>
            <w:top w:val="none" w:sz="0" w:space="0" w:color="auto"/>
            <w:left w:val="none" w:sz="0" w:space="0" w:color="auto"/>
            <w:bottom w:val="none" w:sz="0" w:space="0" w:color="auto"/>
            <w:right w:val="none" w:sz="0" w:space="0" w:color="auto"/>
          </w:divBdr>
        </w:div>
        <w:div w:id="338309500">
          <w:marLeft w:val="0"/>
          <w:marRight w:val="0"/>
          <w:marTop w:val="0"/>
          <w:marBottom w:val="0"/>
          <w:divBdr>
            <w:top w:val="none" w:sz="0" w:space="0" w:color="auto"/>
            <w:left w:val="none" w:sz="0" w:space="0" w:color="auto"/>
            <w:bottom w:val="none" w:sz="0" w:space="0" w:color="auto"/>
            <w:right w:val="none" w:sz="0" w:space="0" w:color="auto"/>
          </w:divBdr>
        </w:div>
        <w:div w:id="2120492623">
          <w:marLeft w:val="0"/>
          <w:marRight w:val="0"/>
          <w:marTop w:val="0"/>
          <w:marBottom w:val="0"/>
          <w:divBdr>
            <w:top w:val="none" w:sz="0" w:space="0" w:color="auto"/>
            <w:left w:val="none" w:sz="0" w:space="0" w:color="auto"/>
            <w:bottom w:val="none" w:sz="0" w:space="0" w:color="auto"/>
            <w:right w:val="none" w:sz="0" w:space="0" w:color="auto"/>
          </w:divBdr>
        </w:div>
        <w:div w:id="845748580">
          <w:marLeft w:val="0"/>
          <w:marRight w:val="0"/>
          <w:marTop w:val="0"/>
          <w:marBottom w:val="0"/>
          <w:divBdr>
            <w:top w:val="none" w:sz="0" w:space="0" w:color="auto"/>
            <w:left w:val="none" w:sz="0" w:space="0" w:color="auto"/>
            <w:bottom w:val="none" w:sz="0" w:space="0" w:color="auto"/>
            <w:right w:val="none" w:sz="0" w:space="0" w:color="auto"/>
          </w:divBdr>
        </w:div>
        <w:div w:id="775634713">
          <w:marLeft w:val="0"/>
          <w:marRight w:val="0"/>
          <w:marTop w:val="0"/>
          <w:marBottom w:val="0"/>
          <w:divBdr>
            <w:top w:val="none" w:sz="0" w:space="0" w:color="auto"/>
            <w:left w:val="none" w:sz="0" w:space="0" w:color="auto"/>
            <w:bottom w:val="none" w:sz="0" w:space="0" w:color="auto"/>
            <w:right w:val="none" w:sz="0" w:space="0" w:color="auto"/>
          </w:divBdr>
        </w:div>
        <w:div w:id="1330475091">
          <w:marLeft w:val="0"/>
          <w:marRight w:val="0"/>
          <w:marTop w:val="0"/>
          <w:marBottom w:val="0"/>
          <w:divBdr>
            <w:top w:val="none" w:sz="0" w:space="0" w:color="auto"/>
            <w:left w:val="none" w:sz="0" w:space="0" w:color="auto"/>
            <w:bottom w:val="none" w:sz="0" w:space="0" w:color="auto"/>
            <w:right w:val="none" w:sz="0" w:space="0" w:color="auto"/>
          </w:divBdr>
        </w:div>
        <w:div w:id="1421371514">
          <w:marLeft w:val="0"/>
          <w:marRight w:val="0"/>
          <w:marTop w:val="0"/>
          <w:marBottom w:val="0"/>
          <w:divBdr>
            <w:top w:val="none" w:sz="0" w:space="0" w:color="auto"/>
            <w:left w:val="none" w:sz="0" w:space="0" w:color="auto"/>
            <w:bottom w:val="none" w:sz="0" w:space="0" w:color="auto"/>
            <w:right w:val="none" w:sz="0" w:space="0" w:color="auto"/>
          </w:divBdr>
        </w:div>
        <w:div w:id="1021122627">
          <w:marLeft w:val="0"/>
          <w:marRight w:val="0"/>
          <w:marTop w:val="0"/>
          <w:marBottom w:val="0"/>
          <w:divBdr>
            <w:top w:val="none" w:sz="0" w:space="0" w:color="auto"/>
            <w:left w:val="none" w:sz="0" w:space="0" w:color="auto"/>
            <w:bottom w:val="none" w:sz="0" w:space="0" w:color="auto"/>
            <w:right w:val="none" w:sz="0" w:space="0" w:color="auto"/>
          </w:divBdr>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428228530">
      <w:bodyDiv w:val="1"/>
      <w:marLeft w:val="0"/>
      <w:marRight w:val="0"/>
      <w:marTop w:val="0"/>
      <w:marBottom w:val="0"/>
      <w:divBdr>
        <w:top w:val="none" w:sz="0" w:space="0" w:color="auto"/>
        <w:left w:val="none" w:sz="0" w:space="0" w:color="auto"/>
        <w:bottom w:val="none" w:sz="0" w:space="0" w:color="auto"/>
        <w:right w:val="none" w:sz="0" w:space="0" w:color="auto"/>
      </w:divBdr>
      <w:divsChild>
        <w:div w:id="221868467">
          <w:marLeft w:val="0"/>
          <w:marRight w:val="0"/>
          <w:marTop w:val="0"/>
          <w:marBottom w:val="0"/>
          <w:divBdr>
            <w:top w:val="none" w:sz="0" w:space="0" w:color="auto"/>
            <w:left w:val="none" w:sz="0" w:space="0" w:color="auto"/>
            <w:bottom w:val="none" w:sz="0" w:space="0" w:color="auto"/>
            <w:right w:val="none" w:sz="0" w:space="0" w:color="auto"/>
          </w:divBdr>
        </w:div>
        <w:div w:id="2051151363">
          <w:marLeft w:val="0"/>
          <w:marRight w:val="0"/>
          <w:marTop w:val="0"/>
          <w:marBottom w:val="0"/>
          <w:divBdr>
            <w:top w:val="none" w:sz="0" w:space="0" w:color="auto"/>
            <w:left w:val="none" w:sz="0" w:space="0" w:color="auto"/>
            <w:bottom w:val="none" w:sz="0" w:space="0" w:color="auto"/>
            <w:right w:val="none" w:sz="0" w:space="0" w:color="auto"/>
          </w:divBdr>
        </w:div>
        <w:div w:id="264072974">
          <w:marLeft w:val="0"/>
          <w:marRight w:val="0"/>
          <w:marTop w:val="0"/>
          <w:marBottom w:val="0"/>
          <w:divBdr>
            <w:top w:val="none" w:sz="0" w:space="0" w:color="auto"/>
            <w:left w:val="none" w:sz="0" w:space="0" w:color="auto"/>
            <w:bottom w:val="none" w:sz="0" w:space="0" w:color="auto"/>
            <w:right w:val="none" w:sz="0" w:space="0" w:color="auto"/>
          </w:divBdr>
        </w:div>
        <w:div w:id="1665350729">
          <w:marLeft w:val="0"/>
          <w:marRight w:val="0"/>
          <w:marTop w:val="0"/>
          <w:marBottom w:val="0"/>
          <w:divBdr>
            <w:top w:val="none" w:sz="0" w:space="0" w:color="auto"/>
            <w:left w:val="none" w:sz="0" w:space="0" w:color="auto"/>
            <w:bottom w:val="none" w:sz="0" w:space="0" w:color="auto"/>
            <w:right w:val="none" w:sz="0" w:space="0" w:color="auto"/>
          </w:divBdr>
          <w:divsChild>
            <w:div w:id="651175470">
              <w:marLeft w:val="0"/>
              <w:marRight w:val="0"/>
              <w:marTop w:val="0"/>
              <w:marBottom w:val="0"/>
              <w:divBdr>
                <w:top w:val="none" w:sz="0" w:space="0" w:color="auto"/>
                <w:left w:val="none" w:sz="0" w:space="0" w:color="auto"/>
                <w:bottom w:val="none" w:sz="0" w:space="0" w:color="auto"/>
                <w:right w:val="none" w:sz="0" w:space="0" w:color="auto"/>
              </w:divBdr>
            </w:div>
            <w:div w:id="777027507">
              <w:marLeft w:val="0"/>
              <w:marRight w:val="0"/>
              <w:marTop w:val="0"/>
              <w:marBottom w:val="0"/>
              <w:divBdr>
                <w:top w:val="none" w:sz="0" w:space="0" w:color="auto"/>
                <w:left w:val="none" w:sz="0" w:space="0" w:color="auto"/>
                <w:bottom w:val="none" w:sz="0" w:space="0" w:color="auto"/>
                <w:right w:val="none" w:sz="0" w:space="0" w:color="auto"/>
              </w:divBdr>
            </w:div>
            <w:div w:id="341667260">
              <w:marLeft w:val="0"/>
              <w:marRight w:val="0"/>
              <w:marTop w:val="0"/>
              <w:marBottom w:val="0"/>
              <w:divBdr>
                <w:top w:val="none" w:sz="0" w:space="0" w:color="auto"/>
                <w:left w:val="none" w:sz="0" w:space="0" w:color="auto"/>
                <w:bottom w:val="none" w:sz="0" w:space="0" w:color="auto"/>
                <w:right w:val="none" w:sz="0" w:space="0" w:color="auto"/>
              </w:divBdr>
            </w:div>
            <w:div w:id="1559122891">
              <w:marLeft w:val="0"/>
              <w:marRight w:val="0"/>
              <w:marTop w:val="0"/>
              <w:marBottom w:val="0"/>
              <w:divBdr>
                <w:top w:val="none" w:sz="0" w:space="0" w:color="auto"/>
                <w:left w:val="none" w:sz="0" w:space="0" w:color="auto"/>
                <w:bottom w:val="none" w:sz="0" w:space="0" w:color="auto"/>
                <w:right w:val="none" w:sz="0" w:space="0" w:color="auto"/>
              </w:divBdr>
            </w:div>
            <w:div w:id="569770324">
              <w:marLeft w:val="0"/>
              <w:marRight w:val="0"/>
              <w:marTop w:val="0"/>
              <w:marBottom w:val="0"/>
              <w:divBdr>
                <w:top w:val="none" w:sz="0" w:space="0" w:color="auto"/>
                <w:left w:val="none" w:sz="0" w:space="0" w:color="auto"/>
                <w:bottom w:val="none" w:sz="0" w:space="0" w:color="auto"/>
                <w:right w:val="none" w:sz="0" w:space="0" w:color="auto"/>
              </w:divBdr>
            </w:div>
            <w:div w:id="223682225">
              <w:marLeft w:val="0"/>
              <w:marRight w:val="0"/>
              <w:marTop w:val="0"/>
              <w:marBottom w:val="0"/>
              <w:divBdr>
                <w:top w:val="none" w:sz="0" w:space="0" w:color="auto"/>
                <w:left w:val="none" w:sz="0" w:space="0" w:color="auto"/>
                <w:bottom w:val="none" w:sz="0" w:space="0" w:color="auto"/>
                <w:right w:val="none" w:sz="0" w:space="0" w:color="auto"/>
              </w:divBdr>
            </w:div>
            <w:div w:id="1809545766">
              <w:marLeft w:val="0"/>
              <w:marRight w:val="0"/>
              <w:marTop w:val="0"/>
              <w:marBottom w:val="0"/>
              <w:divBdr>
                <w:top w:val="none" w:sz="0" w:space="0" w:color="auto"/>
                <w:left w:val="none" w:sz="0" w:space="0" w:color="auto"/>
                <w:bottom w:val="none" w:sz="0" w:space="0" w:color="auto"/>
                <w:right w:val="none" w:sz="0" w:space="0" w:color="auto"/>
              </w:divBdr>
            </w:div>
            <w:div w:id="992292410">
              <w:marLeft w:val="0"/>
              <w:marRight w:val="0"/>
              <w:marTop w:val="0"/>
              <w:marBottom w:val="0"/>
              <w:divBdr>
                <w:top w:val="none" w:sz="0" w:space="0" w:color="auto"/>
                <w:left w:val="none" w:sz="0" w:space="0" w:color="auto"/>
                <w:bottom w:val="none" w:sz="0" w:space="0" w:color="auto"/>
                <w:right w:val="none" w:sz="0" w:space="0" w:color="auto"/>
              </w:divBdr>
            </w:div>
            <w:div w:id="255796752">
              <w:marLeft w:val="0"/>
              <w:marRight w:val="0"/>
              <w:marTop w:val="0"/>
              <w:marBottom w:val="0"/>
              <w:divBdr>
                <w:top w:val="none" w:sz="0" w:space="0" w:color="auto"/>
                <w:left w:val="none" w:sz="0" w:space="0" w:color="auto"/>
                <w:bottom w:val="none" w:sz="0" w:space="0" w:color="auto"/>
                <w:right w:val="none" w:sz="0" w:space="0" w:color="auto"/>
              </w:divBdr>
            </w:div>
            <w:div w:id="1408847487">
              <w:marLeft w:val="0"/>
              <w:marRight w:val="0"/>
              <w:marTop w:val="0"/>
              <w:marBottom w:val="0"/>
              <w:divBdr>
                <w:top w:val="none" w:sz="0" w:space="0" w:color="auto"/>
                <w:left w:val="none" w:sz="0" w:space="0" w:color="auto"/>
                <w:bottom w:val="none" w:sz="0" w:space="0" w:color="auto"/>
                <w:right w:val="none" w:sz="0" w:space="0" w:color="auto"/>
              </w:divBdr>
            </w:div>
            <w:div w:id="1831752691">
              <w:marLeft w:val="0"/>
              <w:marRight w:val="0"/>
              <w:marTop w:val="0"/>
              <w:marBottom w:val="0"/>
              <w:divBdr>
                <w:top w:val="none" w:sz="0" w:space="0" w:color="auto"/>
                <w:left w:val="none" w:sz="0" w:space="0" w:color="auto"/>
                <w:bottom w:val="none" w:sz="0" w:space="0" w:color="auto"/>
                <w:right w:val="none" w:sz="0" w:space="0" w:color="auto"/>
              </w:divBdr>
            </w:div>
            <w:div w:id="605043061">
              <w:marLeft w:val="0"/>
              <w:marRight w:val="0"/>
              <w:marTop w:val="0"/>
              <w:marBottom w:val="0"/>
              <w:divBdr>
                <w:top w:val="none" w:sz="0" w:space="0" w:color="auto"/>
                <w:left w:val="none" w:sz="0" w:space="0" w:color="auto"/>
                <w:bottom w:val="none" w:sz="0" w:space="0" w:color="auto"/>
                <w:right w:val="none" w:sz="0" w:space="0" w:color="auto"/>
              </w:divBdr>
            </w:div>
            <w:div w:id="143585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9065505">
      <w:bodyDiv w:val="1"/>
      <w:marLeft w:val="0"/>
      <w:marRight w:val="0"/>
      <w:marTop w:val="0"/>
      <w:marBottom w:val="0"/>
      <w:divBdr>
        <w:top w:val="none" w:sz="0" w:space="0" w:color="auto"/>
        <w:left w:val="none" w:sz="0" w:space="0" w:color="auto"/>
        <w:bottom w:val="none" w:sz="0" w:space="0" w:color="auto"/>
        <w:right w:val="none" w:sz="0" w:space="0" w:color="auto"/>
      </w:divBdr>
      <w:divsChild>
        <w:div w:id="1947039459">
          <w:marLeft w:val="0"/>
          <w:marRight w:val="0"/>
          <w:marTop w:val="0"/>
          <w:marBottom w:val="0"/>
          <w:divBdr>
            <w:top w:val="none" w:sz="0" w:space="0" w:color="auto"/>
            <w:left w:val="none" w:sz="0" w:space="0" w:color="auto"/>
            <w:bottom w:val="none" w:sz="0" w:space="0" w:color="auto"/>
            <w:right w:val="none" w:sz="0" w:space="0" w:color="auto"/>
          </w:divBdr>
        </w:div>
        <w:div w:id="2129425428">
          <w:marLeft w:val="0"/>
          <w:marRight w:val="0"/>
          <w:marTop w:val="0"/>
          <w:marBottom w:val="0"/>
          <w:divBdr>
            <w:top w:val="none" w:sz="0" w:space="0" w:color="auto"/>
            <w:left w:val="none" w:sz="0" w:space="0" w:color="auto"/>
            <w:bottom w:val="none" w:sz="0" w:space="0" w:color="auto"/>
            <w:right w:val="none" w:sz="0" w:space="0" w:color="auto"/>
          </w:divBdr>
        </w:div>
        <w:div w:id="1597052827">
          <w:marLeft w:val="0"/>
          <w:marRight w:val="0"/>
          <w:marTop w:val="0"/>
          <w:marBottom w:val="0"/>
          <w:divBdr>
            <w:top w:val="none" w:sz="0" w:space="0" w:color="auto"/>
            <w:left w:val="none" w:sz="0" w:space="0" w:color="auto"/>
            <w:bottom w:val="none" w:sz="0" w:space="0" w:color="auto"/>
            <w:right w:val="none" w:sz="0" w:space="0" w:color="auto"/>
          </w:divBdr>
        </w:div>
        <w:div w:id="887255948">
          <w:marLeft w:val="0"/>
          <w:marRight w:val="0"/>
          <w:marTop w:val="0"/>
          <w:marBottom w:val="0"/>
          <w:divBdr>
            <w:top w:val="none" w:sz="0" w:space="0" w:color="auto"/>
            <w:left w:val="none" w:sz="0" w:space="0" w:color="auto"/>
            <w:bottom w:val="none" w:sz="0" w:space="0" w:color="auto"/>
            <w:right w:val="none" w:sz="0" w:space="0" w:color="auto"/>
          </w:divBdr>
        </w:div>
        <w:div w:id="1576554174">
          <w:marLeft w:val="0"/>
          <w:marRight w:val="0"/>
          <w:marTop w:val="0"/>
          <w:marBottom w:val="0"/>
          <w:divBdr>
            <w:top w:val="none" w:sz="0" w:space="0" w:color="auto"/>
            <w:left w:val="none" w:sz="0" w:space="0" w:color="auto"/>
            <w:bottom w:val="none" w:sz="0" w:space="0" w:color="auto"/>
            <w:right w:val="none" w:sz="0" w:space="0" w:color="auto"/>
          </w:divBdr>
        </w:div>
        <w:div w:id="623922371">
          <w:marLeft w:val="0"/>
          <w:marRight w:val="0"/>
          <w:marTop w:val="0"/>
          <w:marBottom w:val="0"/>
          <w:divBdr>
            <w:top w:val="none" w:sz="0" w:space="0" w:color="auto"/>
            <w:left w:val="none" w:sz="0" w:space="0" w:color="auto"/>
            <w:bottom w:val="none" w:sz="0" w:space="0" w:color="auto"/>
            <w:right w:val="none" w:sz="0" w:space="0" w:color="auto"/>
          </w:divBdr>
          <w:divsChild>
            <w:div w:id="1674602545">
              <w:marLeft w:val="0"/>
              <w:marRight w:val="0"/>
              <w:marTop w:val="0"/>
              <w:marBottom w:val="0"/>
              <w:divBdr>
                <w:top w:val="none" w:sz="0" w:space="0" w:color="auto"/>
                <w:left w:val="none" w:sz="0" w:space="0" w:color="auto"/>
                <w:bottom w:val="none" w:sz="0" w:space="0" w:color="auto"/>
                <w:right w:val="none" w:sz="0" w:space="0" w:color="auto"/>
              </w:divBdr>
            </w:div>
            <w:div w:id="1047025559">
              <w:marLeft w:val="0"/>
              <w:marRight w:val="0"/>
              <w:marTop w:val="0"/>
              <w:marBottom w:val="0"/>
              <w:divBdr>
                <w:top w:val="none" w:sz="0" w:space="0" w:color="auto"/>
                <w:left w:val="none" w:sz="0" w:space="0" w:color="auto"/>
                <w:bottom w:val="none" w:sz="0" w:space="0" w:color="auto"/>
                <w:right w:val="none" w:sz="0" w:space="0" w:color="auto"/>
              </w:divBdr>
            </w:div>
            <w:div w:id="1366831147">
              <w:marLeft w:val="0"/>
              <w:marRight w:val="0"/>
              <w:marTop w:val="0"/>
              <w:marBottom w:val="0"/>
              <w:divBdr>
                <w:top w:val="none" w:sz="0" w:space="0" w:color="auto"/>
                <w:left w:val="none" w:sz="0" w:space="0" w:color="auto"/>
                <w:bottom w:val="none" w:sz="0" w:space="0" w:color="auto"/>
                <w:right w:val="none" w:sz="0" w:space="0" w:color="auto"/>
              </w:divBdr>
            </w:div>
            <w:div w:id="150217635">
              <w:marLeft w:val="0"/>
              <w:marRight w:val="0"/>
              <w:marTop w:val="0"/>
              <w:marBottom w:val="0"/>
              <w:divBdr>
                <w:top w:val="none" w:sz="0" w:space="0" w:color="auto"/>
                <w:left w:val="none" w:sz="0" w:space="0" w:color="auto"/>
                <w:bottom w:val="none" w:sz="0" w:space="0" w:color="auto"/>
                <w:right w:val="none" w:sz="0" w:space="0" w:color="auto"/>
              </w:divBdr>
            </w:div>
            <w:div w:id="1216619836">
              <w:marLeft w:val="0"/>
              <w:marRight w:val="0"/>
              <w:marTop w:val="0"/>
              <w:marBottom w:val="0"/>
              <w:divBdr>
                <w:top w:val="none" w:sz="0" w:space="0" w:color="auto"/>
                <w:left w:val="none" w:sz="0" w:space="0" w:color="auto"/>
                <w:bottom w:val="none" w:sz="0" w:space="0" w:color="auto"/>
                <w:right w:val="none" w:sz="0" w:space="0" w:color="auto"/>
              </w:divBdr>
            </w:div>
            <w:div w:id="101384522">
              <w:marLeft w:val="0"/>
              <w:marRight w:val="0"/>
              <w:marTop w:val="0"/>
              <w:marBottom w:val="0"/>
              <w:divBdr>
                <w:top w:val="none" w:sz="0" w:space="0" w:color="auto"/>
                <w:left w:val="none" w:sz="0" w:space="0" w:color="auto"/>
                <w:bottom w:val="none" w:sz="0" w:space="0" w:color="auto"/>
                <w:right w:val="none" w:sz="0" w:space="0" w:color="auto"/>
              </w:divBdr>
            </w:div>
            <w:div w:id="1938899203">
              <w:marLeft w:val="0"/>
              <w:marRight w:val="0"/>
              <w:marTop w:val="0"/>
              <w:marBottom w:val="0"/>
              <w:divBdr>
                <w:top w:val="none" w:sz="0" w:space="0" w:color="auto"/>
                <w:left w:val="none" w:sz="0" w:space="0" w:color="auto"/>
                <w:bottom w:val="none" w:sz="0" w:space="0" w:color="auto"/>
                <w:right w:val="none" w:sz="0" w:space="0" w:color="auto"/>
              </w:divBdr>
            </w:div>
            <w:div w:id="999507735">
              <w:marLeft w:val="0"/>
              <w:marRight w:val="0"/>
              <w:marTop w:val="0"/>
              <w:marBottom w:val="0"/>
              <w:divBdr>
                <w:top w:val="none" w:sz="0" w:space="0" w:color="auto"/>
                <w:left w:val="none" w:sz="0" w:space="0" w:color="auto"/>
                <w:bottom w:val="none" w:sz="0" w:space="0" w:color="auto"/>
                <w:right w:val="none" w:sz="0" w:space="0" w:color="auto"/>
              </w:divBdr>
            </w:div>
            <w:div w:id="1764644920">
              <w:marLeft w:val="0"/>
              <w:marRight w:val="0"/>
              <w:marTop w:val="0"/>
              <w:marBottom w:val="0"/>
              <w:divBdr>
                <w:top w:val="none" w:sz="0" w:space="0" w:color="auto"/>
                <w:left w:val="none" w:sz="0" w:space="0" w:color="auto"/>
                <w:bottom w:val="none" w:sz="0" w:space="0" w:color="auto"/>
                <w:right w:val="none" w:sz="0" w:space="0" w:color="auto"/>
              </w:divBdr>
            </w:div>
            <w:div w:id="2082754251">
              <w:marLeft w:val="0"/>
              <w:marRight w:val="0"/>
              <w:marTop w:val="0"/>
              <w:marBottom w:val="0"/>
              <w:divBdr>
                <w:top w:val="none" w:sz="0" w:space="0" w:color="auto"/>
                <w:left w:val="none" w:sz="0" w:space="0" w:color="auto"/>
                <w:bottom w:val="none" w:sz="0" w:space="0" w:color="auto"/>
                <w:right w:val="none" w:sz="0" w:space="0" w:color="auto"/>
              </w:divBdr>
            </w:div>
            <w:div w:id="1499809859">
              <w:marLeft w:val="0"/>
              <w:marRight w:val="0"/>
              <w:marTop w:val="0"/>
              <w:marBottom w:val="0"/>
              <w:divBdr>
                <w:top w:val="none" w:sz="0" w:space="0" w:color="auto"/>
                <w:left w:val="none" w:sz="0" w:space="0" w:color="auto"/>
                <w:bottom w:val="none" w:sz="0" w:space="0" w:color="auto"/>
                <w:right w:val="none" w:sz="0" w:space="0" w:color="auto"/>
              </w:divBdr>
            </w:div>
            <w:div w:id="1448544450">
              <w:marLeft w:val="0"/>
              <w:marRight w:val="0"/>
              <w:marTop w:val="0"/>
              <w:marBottom w:val="0"/>
              <w:divBdr>
                <w:top w:val="none" w:sz="0" w:space="0" w:color="auto"/>
                <w:left w:val="none" w:sz="0" w:space="0" w:color="auto"/>
                <w:bottom w:val="none" w:sz="0" w:space="0" w:color="auto"/>
                <w:right w:val="none" w:sz="0" w:space="0" w:color="auto"/>
              </w:divBdr>
            </w:div>
            <w:div w:id="1495563469">
              <w:marLeft w:val="0"/>
              <w:marRight w:val="0"/>
              <w:marTop w:val="0"/>
              <w:marBottom w:val="0"/>
              <w:divBdr>
                <w:top w:val="none" w:sz="0" w:space="0" w:color="auto"/>
                <w:left w:val="none" w:sz="0" w:space="0" w:color="auto"/>
                <w:bottom w:val="none" w:sz="0" w:space="0" w:color="auto"/>
                <w:right w:val="none" w:sz="0" w:space="0" w:color="auto"/>
              </w:divBdr>
            </w:div>
            <w:div w:id="1437015638">
              <w:marLeft w:val="0"/>
              <w:marRight w:val="0"/>
              <w:marTop w:val="0"/>
              <w:marBottom w:val="0"/>
              <w:divBdr>
                <w:top w:val="none" w:sz="0" w:space="0" w:color="auto"/>
                <w:left w:val="none" w:sz="0" w:space="0" w:color="auto"/>
                <w:bottom w:val="none" w:sz="0" w:space="0" w:color="auto"/>
                <w:right w:val="none" w:sz="0" w:space="0" w:color="auto"/>
              </w:divBdr>
            </w:div>
            <w:div w:id="477039837">
              <w:marLeft w:val="0"/>
              <w:marRight w:val="0"/>
              <w:marTop w:val="0"/>
              <w:marBottom w:val="0"/>
              <w:divBdr>
                <w:top w:val="none" w:sz="0" w:space="0" w:color="auto"/>
                <w:left w:val="none" w:sz="0" w:space="0" w:color="auto"/>
                <w:bottom w:val="none" w:sz="0" w:space="0" w:color="auto"/>
                <w:right w:val="none" w:sz="0" w:space="0" w:color="auto"/>
              </w:divBdr>
            </w:div>
            <w:div w:id="500245438">
              <w:marLeft w:val="0"/>
              <w:marRight w:val="0"/>
              <w:marTop w:val="0"/>
              <w:marBottom w:val="0"/>
              <w:divBdr>
                <w:top w:val="none" w:sz="0" w:space="0" w:color="auto"/>
                <w:left w:val="none" w:sz="0" w:space="0" w:color="auto"/>
                <w:bottom w:val="none" w:sz="0" w:space="0" w:color="auto"/>
                <w:right w:val="none" w:sz="0" w:space="0" w:color="auto"/>
              </w:divBdr>
            </w:div>
            <w:div w:id="1050156667">
              <w:marLeft w:val="0"/>
              <w:marRight w:val="0"/>
              <w:marTop w:val="0"/>
              <w:marBottom w:val="0"/>
              <w:divBdr>
                <w:top w:val="none" w:sz="0" w:space="0" w:color="auto"/>
                <w:left w:val="none" w:sz="0" w:space="0" w:color="auto"/>
                <w:bottom w:val="none" w:sz="0" w:space="0" w:color="auto"/>
                <w:right w:val="none" w:sz="0" w:space="0" w:color="auto"/>
              </w:divBdr>
            </w:div>
            <w:div w:id="1458794008">
              <w:marLeft w:val="0"/>
              <w:marRight w:val="0"/>
              <w:marTop w:val="0"/>
              <w:marBottom w:val="0"/>
              <w:divBdr>
                <w:top w:val="none" w:sz="0" w:space="0" w:color="auto"/>
                <w:left w:val="none" w:sz="0" w:space="0" w:color="auto"/>
                <w:bottom w:val="none" w:sz="0" w:space="0" w:color="auto"/>
                <w:right w:val="none" w:sz="0" w:space="0" w:color="auto"/>
              </w:divBdr>
            </w:div>
            <w:div w:id="1025135010">
              <w:marLeft w:val="0"/>
              <w:marRight w:val="0"/>
              <w:marTop w:val="0"/>
              <w:marBottom w:val="0"/>
              <w:divBdr>
                <w:top w:val="none" w:sz="0" w:space="0" w:color="auto"/>
                <w:left w:val="none" w:sz="0" w:space="0" w:color="auto"/>
                <w:bottom w:val="none" w:sz="0" w:space="0" w:color="auto"/>
                <w:right w:val="none" w:sz="0" w:space="0" w:color="auto"/>
              </w:divBdr>
            </w:div>
            <w:div w:id="1312056301">
              <w:marLeft w:val="0"/>
              <w:marRight w:val="0"/>
              <w:marTop w:val="0"/>
              <w:marBottom w:val="0"/>
              <w:divBdr>
                <w:top w:val="none" w:sz="0" w:space="0" w:color="auto"/>
                <w:left w:val="none" w:sz="0" w:space="0" w:color="auto"/>
                <w:bottom w:val="none" w:sz="0" w:space="0" w:color="auto"/>
                <w:right w:val="none" w:sz="0" w:space="0" w:color="auto"/>
              </w:divBdr>
            </w:div>
          </w:divsChild>
        </w:div>
        <w:div w:id="2017919182">
          <w:marLeft w:val="0"/>
          <w:marRight w:val="0"/>
          <w:marTop w:val="0"/>
          <w:marBottom w:val="0"/>
          <w:divBdr>
            <w:top w:val="none" w:sz="0" w:space="0" w:color="auto"/>
            <w:left w:val="none" w:sz="0" w:space="0" w:color="auto"/>
            <w:bottom w:val="none" w:sz="0" w:space="0" w:color="auto"/>
            <w:right w:val="none" w:sz="0" w:space="0" w:color="auto"/>
          </w:divBdr>
        </w:div>
        <w:div w:id="1490242790">
          <w:marLeft w:val="0"/>
          <w:marRight w:val="0"/>
          <w:marTop w:val="0"/>
          <w:marBottom w:val="0"/>
          <w:divBdr>
            <w:top w:val="none" w:sz="0" w:space="0" w:color="auto"/>
            <w:left w:val="none" w:sz="0" w:space="0" w:color="auto"/>
            <w:bottom w:val="none" w:sz="0" w:space="0" w:color="auto"/>
            <w:right w:val="none" w:sz="0" w:space="0" w:color="auto"/>
          </w:divBdr>
        </w:div>
        <w:div w:id="758523682">
          <w:marLeft w:val="0"/>
          <w:marRight w:val="0"/>
          <w:marTop w:val="0"/>
          <w:marBottom w:val="0"/>
          <w:divBdr>
            <w:top w:val="none" w:sz="0" w:space="0" w:color="auto"/>
            <w:left w:val="none" w:sz="0" w:space="0" w:color="auto"/>
            <w:bottom w:val="none" w:sz="0" w:space="0" w:color="auto"/>
            <w:right w:val="none" w:sz="0" w:space="0" w:color="auto"/>
          </w:divBdr>
        </w:div>
        <w:div w:id="1540387487">
          <w:marLeft w:val="0"/>
          <w:marRight w:val="0"/>
          <w:marTop w:val="0"/>
          <w:marBottom w:val="0"/>
          <w:divBdr>
            <w:top w:val="none" w:sz="0" w:space="0" w:color="auto"/>
            <w:left w:val="none" w:sz="0" w:space="0" w:color="auto"/>
            <w:bottom w:val="none" w:sz="0" w:space="0" w:color="auto"/>
            <w:right w:val="none" w:sz="0" w:space="0" w:color="auto"/>
          </w:divBdr>
        </w:div>
        <w:div w:id="1983998058">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1822041476">
      <w:bodyDiv w:val="1"/>
      <w:marLeft w:val="0"/>
      <w:marRight w:val="0"/>
      <w:marTop w:val="0"/>
      <w:marBottom w:val="0"/>
      <w:divBdr>
        <w:top w:val="none" w:sz="0" w:space="0" w:color="auto"/>
        <w:left w:val="none" w:sz="0" w:space="0" w:color="auto"/>
        <w:bottom w:val="none" w:sz="0" w:space="0" w:color="auto"/>
        <w:right w:val="none" w:sz="0" w:space="0" w:color="auto"/>
      </w:divBdr>
      <w:divsChild>
        <w:div w:id="1658798826">
          <w:marLeft w:val="0"/>
          <w:marRight w:val="0"/>
          <w:marTop w:val="0"/>
          <w:marBottom w:val="0"/>
          <w:divBdr>
            <w:top w:val="none" w:sz="0" w:space="0" w:color="auto"/>
            <w:left w:val="none" w:sz="0" w:space="0" w:color="auto"/>
            <w:bottom w:val="none" w:sz="0" w:space="0" w:color="auto"/>
            <w:right w:val="none" w:sz="0" w:space="0" w:color="auto"/>
          </w:divBdr>
        </w:div>
        <w:div w:id="942767698">
          <w:marLeft w:val="0"/>
          <w:marRight w:val="0"/>
          <w:marTop w:val="0"/>
          <w:marBottom w:val="0"/>
          <w:divBdr>
            <w:top w:val="none" w:sz="0" w:space="0" w:color="auto"/>
            <w:left w:val="none" w:sz="0" w:space="0" w:color="auto"/>
            <w:bottom w:val="none" w:sz="0" w:space="0" w:color="auto"/>
            <w:right w:val="none" w:sz="0" w:space="0" w:color="auto"/>
          </w:divBdr>
        </w:div>
        <w:div w:id="864756216">
          <w:marLeft w:val="0"/>
          <w:marRight w:val="0"/>
          <w:marTop w:val="0"/>
          <w:marBottom w:val="0"/>
          <w:divBdr>
            <w:top w:val="none" w:sz="0" w:space="0" w:color="auto"/>
            <w:left w:val="none" w:sz="0" w:space="0" w:color="auto"/>
            <w:bottom w:val="none" w:sz="0" w:space="0" w:color="auto"/>
            <w:right w:val="none" w:sz="0" w:space="0" w:color="auto"/>
          </w:divBdr>
        </w:div>
        <w:div w:id="1040204547">
          <w:marLeft w:val="0"/>
          <w:marRight w:val="0"/>
          <w:marTop w:val="0"/>
          <w:marBottom w:val="0"/>
          <w:divBdr>
            <w:top w:val="none" w:sz="0" w:space="0" w:color="auto"/>
            <w:left w:val="none" w:sz="0" w:space="0" w:color="auto"/>
            <w:bottom w:val="none" w:sz="0" w:space="0" w:color="auto"/>
            <w:right w:val="none" w:sz="0" w:space="0" w:color="auto"/>
          </w:divBdr>
        </w:div>
        <w:div w:id="1851871170">
          <w:marLeft w:val="0"/>
          <w:marRight w:val="0"/>
          <w:marTop w:val="0"/>
          <w:marBottom w:val="0"/>
          <w:divBdr>
            <w:top w:val="none" w:sz="0" w:space="0" w:color="auto"/>
            <w:left w:val="none" w:sz="0" w:space="0" w:color="auto"/>
            <w:bottom w:val="none" w:sz="0" w:space="0" w:color="auto"/>
            <w:right w:val="none" w:sz="0" w:space="0" w:color="auto"/>
          </w:divBdr>
        </w:div>
        <w:div w:id="1525051993">
          <w:marLeft w:val="0"/>
          <w:marRight w:val="0"/>
          <w:marTop w:val="0"/>
          <w:marBottom w:val="0"/>
          <w:divBdr>
            <w:top w:val="none" w:sz="0" w:space="0" w:color="auto"/>
            <w:left w:val="none" w:sz="0" w:space="0" w:color="auto"/>
            <w:bottom w:val="none" w:sz="0" w:space="0" w:color="auto"/>
            <w:right w:val="none" w:sz="0" w:space="0" w:color="auto"/>
          </w:divBdr>
        </w:div>
        <w:div w:id="1510022995">
          <w:marLeft w:val="0"/>
          <w:marRight w:val="0"/>
          <w:marTop w:val="0"/>
          <w:marBottom w:val="0"/>
          <w:divBdr>
            <w:top w:val="none" w:sz="0" w:space="0" w:color="auto"/>
            <w:left w:val="none" w:sz="0" w:space="0" w:color="auto"/>
            <w:bottom w:val="none" w:sz="0" w:space="0" w:color="auto"/>
            <w:right w:val="none" w:sz="0" w:space="0" w:color="auto"/>
          </w:divBdr>
        </w:div>
        <w:div w:id="1256597586">
          <w:marLeft w:val="0"/>
          <w:marRight w:val="0"/>
          <w:marTop w:val="0"/>
          <w:marBottom w:val="0"/>
          <w:divBdr>
            <w:top w:val="none" w:sz="0" w:space="0" w:color="auto"/>
            <w:left w:val="none" w:sz="0" w:space="0" w:color="auto"/>
            <w:bottom w:val="none" w:sz="0" w:space="0" w:color="auto"/>
            <w:right w:val="none" w:sz="0" w:space="0" w:color="auto"/>
          </w:divBdr>
        </w:div>
        <w:div w:id="1570651003">
          <w:marLeft w:val="0"/>
          <w:marRight w:val="0"/>
          <w:marTop w:val="0"/>
          <w:marBottom w:val="0"/>
          <w:divBdr>
            <w:top w:val="none" w:sz="0" w:space="0" w:color="auto"/>
            <w:left w:val="none" w:sz="0" w:space="0" w:color="auto"/>
            <w:bottom w:val="none" w:sz="0" w:space="0" w:color="auto"/>
            <w:right w:val="none" w:sz="0" w:space="0" w:color="auto"/>
          </w:divBdr>
        </w:div>
        <w:div w:id="1897233800">
          <w:marLeft w:val="0"/>
          <w:marRight w:val="0"/>
          <w:marTop w:val="0"/>
          <w:marBottom w:val="0"/>
          <w:divBdr>
            <w:top w:val="none" w:sz="0" w:space="0" w:color="auto"/>
            <w:left w:val="none" w:sz="0" w:space="0" w:color="auto"/>
            <w:bottom w:val="none" w:sz="0" w:space="0" w:color="auto"/>
            <w:right w:val="none" w:sz="0" w:space="0" w:color="auto"/>
          </w:divBdr>
        </w:div>
        <w:div w:id="1901478006">
          <w:marLeft w:val="0"/>
          <w:marRight w:val="0"/>
          <w:marTop w:val="0"/>
          <w:marBottom w:val="0"/>
          <w:divBdr>
            <w:top w:val="none" w:sz="0" w:space="0" w:color="auto"/>
            <w:left w:val="none" w:sz="0" w:space="0" w:color="auto"/>
            <w:bottom w:val="none" w:sz="0" w:space="0" w:color="auto"/>
            <w:right w:val="none" w:sz="0" w:space="0" w:color="auto"/>
          </w:divBdr>
        </w:div>
        <w:div w:id="2133205682">
          <w:marLeft w:val="0"/>
          <w:marRight w:val="0"/>
          <w:marTop w:val="0"/>
          <w:marBottom w:val="0"/>
          <w:divBdr>
            <w:top w:val="none" w:sz="0" w:space="0" w:color="auto"/>
            <w:left w:val="none" w:sz="0" w:space="0" w:color="auto"/>
            <w:bottom w:val="none" w:sz="0" w:space="0" w:color="auto"/>
            <w:right w:val="none" w:sz="0" w:space="0" w:color="auto"/>
          </w:divBdr>
        </w:div>
        <w:div w:id="658726935">
          <w:marLeft w:val="0"/>
          <w:marRight w:val="0"/>
          <w:marTop w:val="0"/>
          <w:marBottom w:val="0"/>
          <w:divBdr>
            <w:top w:val="none" w:sz="0" w:space="0" w:color="auto"/>
            <w:left w:val="none" w:sz="0" w:space="0" w:color="auto"/>
            <w:bottom w:val="none" w:sz="0" w:space="0" w:color="auto"/>
            <w:right w:val="none" w:sz="0" w:space="0" w:color="auto"/>
          </w:divBdr>
        </w:div>
        <w:div w:id="1831096753">
          <w:marLeft w:val="0"/>
          <w:marRight w:val="0"/>
          <w:marTop w:val="0"/>
          <w:marBottom w:val="0"/>
          <w:divBdr>
            <w:top w:val="none" w:sz="0" w:space="0" w:color="auto"/>
            <w:left w:val="none" w:sz="0" w:space="0" w:color="auto"/>
            <w:bottom w:val="none" w:sz="0" w:space="0" w:color="auto"/>
            <w:right w:val="none" w:sz="0" w:space="0" w:color="auto"/>
          </w:divBdr>
        </w:div>
        <w:div w:id="360320553">
          <w:marLeft w:val="0"/>
          <w:marRight w:val="0"/>
          <w:marTop w:val="0"/>
          <w:marBottom w:val="0"/>
          <w:divBdr>
            <w:top w:val="none" w:sz="0" w:space="0" w:color="auto"/>
            <w:left w:val="none" w:sz="0" w:space="0" w:color="auto"/>
            <w:bottom w:val="none" w:sz="0" w:space="0" w:color="auto"/>
            <w:right w:val="none" w:sz="0" w:space="0" w:color="auto"/>
          </w:divBdr>
        </w:div>
        <w:div w:id="1092436898">
          <w:marLeft w:val="0"/>
          <w:marRight w:val="0"/>
          <w:marTop w:val="0"/>
          <w:marBottom w:val="0"/>
          <w:divBdr>
            <w:top w:val="none" w:sz="0" w:space="0" w:color="auto"/>
            <w:left w:val="none" w:sz="0" w:space="0" w:color="auto"/>
            <w:bottom w:val="none" w:sz="0" w:space="0" w:color="auto"/>
            <w:right w:val="none" w:sz="0" w:space="0" w:color="auto"/>
          </w:divBdr>
        </w:div>
        <w:div w:id="1147236809">
          <w:marLeft w:val="0"/>
          <w:marRight w:val="0"/>
          <w:marTop w:val="0"/>
          <w:marBottom w:val="0"/>
          <w:divBdr>
            <w:top w:val="none" w:sz="0" w:space="0" w:color="auto"/>
            <w:left w:val="none" w:sz="0" w:space="0" w:color="auto"/>
            <w:bottom w:val="none" w:sz="0" w:space="0" w:color="auto"/>
            <w:right w:val="none" w:sz="0" w:space="0" w:color="auto"/>
          </w:divBdr>
        </w:div>
        <w:div w:id="1508666668">
          <w:marLeft w:val="0"/>
          <w:marRight w:val="0"/>
          <w:marTop w:val="0"/>
          <w:marBottom w:val="0"/>
          <w:divBdr>
            <w:top w:val="none" w:sz="0" w:space="0" w:color="auto"/>
            <w:left w:val="none" w:sz="0" w:space="0" w:color="auto"/>
            <w:bottom w:val="none" w:sz="0" w:space="0" w:color="auto"/>
            <w:right w:val="none" w:sz="0" w:space="0" w:color="auto"/>
          </w:divBdr>
        </w:div>
        <w:div w:id="1467160398">
          <w:marLeft w:val="0"/>
          <w:marRight w:val="0"/>
          <w:marTop w:val="0"/>
          <w:marBottom w:val="0"/>
          <w:divBdr>
            <w:top w:val="none" w:sz="0" w:space="0" w:color="auto"/>
            <w:left w:val="none" w:sz="0" w:space="0" w:color="auto"/>
            <w:bottom w:val="none" w:sz="0" w:space="0" w:color="auto"/>
            <w:right w:val="none" w:sz="0" w:space="0" w:color="auto"/>
          </w:divBdr>
        </w:div>
        <w:div w:id="285890058">
          <w:marLeft w:val="0"/>
          <w:marRight w:val="0"/>
          <w:marTop w:val="0"/>
          <w:marBottom w:val="0"/>
          <w:divBdr>
            <w:top w:val="none" w:sz="0" w:space="0" w:color="auto"/>
            <w:left w:val="none" w:sz="0" w:space="0" w:color="auto"/>
            <w:bottom w:val="none" w:sz="0" w:space="0" w:color="auto"/>
            <w:right w:val="none" w:sz="0" w:space="0" w:color="auto"/>
          </w:divBdr>
        </w:div>
        <w:div w:id="1588493550">
          <w:marLeft w:val="0"/>
          <w:marRight w:val="0"/>
          <w:marTop w:val="0"/>
          <w:marBottom w:val="0"/>
          <w:divBdr>
            <w:top w:val="none" w:sz="0" w:space="0" w:color="auto"/>
            <w:left w:val="none" w:sz="0" w:space="0" w:color="auto"/>
            <w:bottom w:val="none" w:sz="0" w:space="0" w:color="auto"/>
            <w:right w:val="none" w:sz="0" w:space="0" w:color="auto"/>
          </w:divBdr>
        </w:div>
        <w:div w:id="1853569077">
          <w:marLeft w:val="0"/>
          <w:marRight w:val="0"/>
          <w:marTop w:val="0"/>
          <w:marBottom w:val="0"/>
          <w:divBdr>
            <w:top w:val="none" w:sz="0" w:space="0" w:color="auto"/>
            <w:left w:val="none" w:sz="0" w:space="0" w:color="auto"/>
            <w:bottom w:val="none" w:sz="0" w:space="0" w:color="auto"/>
            <w:right w:val="none" w:sz="0" w:space="0" w:color="auto"/>
          </w:divBdr>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4CB759E-9E9C-49FF-89B7-941A7F05F827}">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customXml/itemProps2.xml><?xml version="1.0" encoding="utf-8"?>
<ds:datastoreItem xmlns:ds="http://schemas.openxmlformats.org/officeDocument/2006/customXml" ds:itemID="{FF1BF70D-C4B6-43D5-9473-48340B36C65B}">
  <ds:schemaRefs>
    <ds:schemaRef ds:uri="http://schemas.microsoft.com/sharepoint/v3/contenttype/forms"/>
  </ds:schemaRefs>
</ds:datastoreItem>
</file>

<file path=customXml/itemProps3.xml><?xml version="1.0" encoding="utf-8"?>
<ds:datastoreItem xmlns:ds="http://schemas.openxmlformats.org/officeDocument/2006/customXml" ds:itemID="{BF4B442D-34EB-447E-BAB1-2A904152DE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1185</Words>
  <Characters>5607</Characters>
  <Application>Microsoft Office Word</Application>
  <DocSecurity>0</DocSecurity>
  <Lines>175</Lines>
  <Paragraphs>71</Paragraphs>
  <ScaleCrop>false</ScaleCrop>
  <Company/>
  <LinksUpToDate>false</LinksUpToDate>
  <CharactersWithSpaces>6721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2026-05-26T03:23:00Z</dcterms:created>
  <dcterms:modified xsi:type="dcterms:W3CDTF">2026-05-26T03:23:00Z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